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163F29">
        <w:rPr>
          <w:lang w:val="en-AU"/>
        </w:rPr>
        <w:t>Administrative Arrangements 2018 (No 2)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163F29">
        <w:t>NI2018-523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EA73E9">
      <w:pPr>
        <w:pStyle w:val="DateLine"/>
        <w:tabs>
          <w:tab w:val="clear" w:pos="4320"/>
          <w:tab w:val="left" w:pos="2268"/>
        </w:tabs>
      </w:pPr>
      <w:r w:rsidRPr="00B3277C">
        <w:t xml:space="preserve">Dated </w:t>
      </w:r>
      <w:r w:rsidR="00090417">
        <w:t>18 September</w:t>
      </w:r>
      <w:r w:rsidR="00FF7AC5">
        <w:t xml:space="preserve"> 2018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201</w:t>
      </w:r>
      <w:r w:rsidR="00DA739C">
        <w:rPr>
          <w:lang w:val="en-AU"/>
        </w:rPr>
        <w:t>8</w:t>
      </w:r>
      <w:r>
        <w:rPr>
          <w:lang w:val="en-AU"/>
        </w:rPr>
        <w:t xml:space="preserve"> (No </w:t>
      </w:r>
      <w:r w:rsidR="00CA7AD6">
        <w:rPr>
          <w:lang w:val="en-AU"/>
        </w:rPr>
        <w:t>2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163F29">
        <w:t>NI2018-523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4509986" w:history="1">
        <w:r w:rsidRPr="00B10685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_Toc524509986 \h </w:instrText>
        </w:r>
        <w:r>
          <w:fldChar w:fldCharType="separate"/>
        </w:r>
        <w:r w:rsidR="00163F29">
          <w:t>1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87" w:history="1">
        <w:r w:rsidRPr="00B1068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Name of arrangements</w:t>
        </w:r>
        <w:r>
          <w:tab/>
        </w:r>
        <w:r>
          <w:fldChar w:fldCharType="begin"/>
        </w:r>
        <w:r>
          <w:instrText xml:space="preserve"> PAGEREF _Toc524509987 \h </w:instrText>
        </w:r>
        <w:r>
          <w:fldChar w:fldCharType="separate"/>
        </w:r>
        <w:r w:rsidR="00163F29">
          <w:t>2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88" w:history="1">
        <w:r w:rsidRPr="00B1068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Commencement</w:t>
        </w:r>
        <w:r>
          <w:tab/>
        </w:r>
        <w:r>
          <w:fldChar w:fldCharType="begin"/>
        </w:r>
        <w:r>
          <w:instrText xml:space="preserve"> PAGEREF _Toc524509988 \h </w:instrText>
        </w:r>
        <w:r>
          <w:fldChar w:fldCharType="separate"/>
        </w:r>
        <w:r w:rsidR="00163F29">
          <w:t>2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89" w:history="1">
        <w:r w:rsidRPr="00B1068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Definitions</w:t>
        </w:r>
        <w:r>
          <w:tab/>
        </w:r>
        <w:r>
          <w:fldChar w:fldCharType="begin"/>
        </w:r>
        <w:r>
          <w:instrText xml:space="preserve"> PAGEREF _Toc524509989 \h </w:instrText>
        </w:r>
        <w:r>
          <w:fldChar w:fldCharType="separate"/>
        </w:r>
        <w:r w:rsidR="00163F29">
          <w:t>2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90" w:history="1">
        <w:r w:rsidRPr="00B1068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Ministers—matters allocated</w:t>
        </w:r>
        <w:r>
          <w:tab/>
        </w:r>
        <w:r>
          <w:fldChar w:fldCharType="begin"/>
        </w:r>
        <w:r>
          <w:instrText xml:space="preserve"> PAGEREF _Toc524509990 \h </w:instrText>
        </w:r>
        <w:r>
          <w:fldChar w:fldCharType="separate"/>
        </w:r>
        <w:r w:rsidR="00163F29">
          <w:t>2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91" w:history="1">
        <w:r w:rsidRPr="00B1068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Ministers—authority to act for one another</w:t>
        </w:r>
        <w:r>
          <w:tab/>
        </w:r>
        <w:r>
          <w:fldChar w:fldCharType="begin"/>
        </w:r>
        <w:r>
          <w:instrText xml:space="preserve"> PAGEREF _Toc524509991 \h </w:instrText>
        </w:r>
        <w:r>
          <w:fldChar w:fldCharType="separate"/>
        </w:r>
        <w:r w:rsidR="00163F29">
          <w:t>2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92" w:history="1">
        <w:r w:rsidRPr="00B1068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_Toc524509992 \h </w:instrText>
        </w:r>
        <w:r>
          <w:fldChar w:fldCharType="separate"/>
        </w:r>
        <w:r w:rsidR="00163F29">
          <w:t>3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93" w:history="1">
        <w:r w:rsidRPr="00B1068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_Toc524509993 \h </w:instrText>
        </w:r>
        <w:r>
          <w:fldChar w:fldCharType="separate"/>
        </w:r>
        <w:r w:rsidR="00163F29">
          <w:t>3</w:t>
        </w:r>
        <w:r>
          <w:fldChar w:fldCharType="end"/>
        </w:r>
      </w:hyperlink>
    </w:p>
    <w:p w:rsidR="00AE5CEF" w:rsidRDefault="00AE5CEF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524509994" w:history="1">
        <w:r w:rsidRPr="00B1068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10685">
          <w:t>Repeal</w:t>
        </w:r>
        <w:r>
          <w:tab/>
        </w:r>
        <w:r>
          <w:fldChar w:fldCharType="begin"/>
        </w:r>
        <w:r>
          <w:instrText xml:space="preserve"> PAGEREF _Toc524509994 \h </w:instrText>
        </w:r>
        <w:r>
          <w:fldChar w:fldCharType="separate"/>
        </w:r>
        <w:r w:rsidR="00163F29">
          <w:t>3</w:t>
        </w:r>
        <w:r>
          <w:fldChar w:fldCharType="end"/>
        </w:r>
      </w:hyperlink>
    </w:p>
    <w:p w:rsidR="00AE5CEF" w:rsidRDefault="00C45B6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09995" w:history="1">
        <w:r w:rsidR="00AE5CEF" w:rsidRPr="00B10685">
          <w:t>Schedule 1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Ministers, administrative units and functions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_Toc524509995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4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09996" w:history="1">
        <w:r w:rsidR="00AE5CEF" w:rsidRPr="00B10685">
          <w:t>Schedule 2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Enactments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_Toc524509996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16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09997" w:history="1">
        <w:r w:rsidR="00AE5CEF" w:rsidRPr="00B10685">
          <w:t>Part 2.1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Chief Minister, Treasury and Economic Development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_Toc524509997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16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09998" w:history="1">
        <w:r w:rsidR="00AE5CEF" w:rsidRPr="00B10685">
          <w:t>Part 2.2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ACT Health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_Toc524509998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19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09999" w:history="1">
        <w:r w:rsidR="00AE5CEF" w:rsidRPr="00B10685">
          <w:t>Part 2.3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Canberra Health Services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_Toc524509999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20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10000" w:history="1">
        <w:r w:rsidR="00AE5CEF" w:rsidRPr="00B10685">
          <w:t>Part 2.4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Education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_Toc524510000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21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10001" w:history="1">
        <w:r w:rsidR="00AE5CEF" w:rsidRPr="00B10685">
          <w:t>Part 2.5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Justice and Community Safety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_Toc524510001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22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10002" w:history="1">
        <w:r w:rsidR="00AE5CEF" w:rsidRPr="00B10685">
          <w:t>Part 2.6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Environment, Planning and Sustainable Development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_Toc524510002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28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10003" w:history="1">
        <w:r w:rsidR="00AE5CEF" w:rsidRPr="00B10685">
          <w:t>Part 2.7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Community Services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_Toc524510003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32</w:t>
        </w:r>
        <w:r w:rsidR="00AE5CEF" w:rsidRPr="00AE5CEF">
          <w:rPr>
            <w:b w:val="0"/>
          </w:rPr>
          <w:fldChar w:fldCharType="end"/>
        </w:r>
      </w:hyperlink>
    </w:p>
    <w:p w:rsidR="00AE5CEF" w:rsidRDefault="00C45B6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524510004" w:history="1">
        <w:r w:rsidR="00AE5CEF" w:rsidRPr="00B10685">
          <w:t>Part 2.8</w:t>
        </w:r>
        <w:r w:rsidR="00AE5CEF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AE5CEF" w:rsidRPr="00B10685">
          <w:t>Transport Canberra and City Services Directorate</w:t>
        </w:r>
        <w:r w:rsidR="00AE5CEF">
          <w:tab/>
        </w:r>
        <w:r w:rsidR="00AE5CEF" w:rsidRPr="00AE5CEF">
          <w:rPr>
            <w:b w:val="0"/>
          </w:rPr>
          <w:fldChar w:fldCharType="begin"/>
        </w:r>
        <w:r w:rsidR="00AE5CEF" w:rsidRPr="00AE5CEF">
          <w:rPr>
            <w:b w:val="0"/>
          </w:rPr>
          <w:instrText xml:space="preserve"> PAGEREF _Toc524510004 \h </w:instrText>
        </w:r>
        <w:r w:rsidR="00AE5CEF" w:rsidRPr="00AE5CEF">
          <w:rPr>
            <w:b w:val="0"/>
          </w:rPr>
        </w:r>
        <w:r w:rsidR="00AE5CEF" w:rsidRPr="00AE5CEF">
          <w:rPr>
            <w:b w:val="0"/>
          </w:rPr>
          <w:fldChar w:fldCharType="separate"/>
        </w:r>
        <w:r w:rsidR="00163F29">
          <w:rPr>
            <w:b w:val="0"/>
          </w:rPr>
          <w:t>33</w:t>
        </w:r>
        <w:r w:rsidR="00AE5CEF" w:rsidRPr="00AE5CEF">
          <w:rPr>
            <w:b w:val="0"/>
          </w:rPr>
          <w:fldChar w:fldCharType="end"/>
        </w:r>
      </w:hyperlink>
    </w:p>
    <w:p w:rsidR="00EA73E9" w:rsidRPr="00B3277C" w:rsidRDefault="00AE5CEF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524509986"/>
      <w:r w:rsidRPr="00B3277C"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Pr="00B3277C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5A" w:rsidRDefault="005E595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5E595A" w:rsidRDefault="005E595A" w:rsidP="00491F63">
                            <w:pPr>
                              <w:spacing w:before="60"/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5E595A" w:rsidRDefault="005E595A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5E595A" w:rsidRDefault="005E595A" w:rsidP="00453775">
                            <w:pPr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5E595A" w:rsidRDefault="005E595A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5E595A" w:rsidRDefault="005E595A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5E595A" w:rsidRDefault="005E595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5E595A" w:rsidRDefault="005E595A" w:rsidP="00491F63">
                      <w:pPr>
                        <w:spacing w:before="60"/>
                        <w:jc w:val="center"/>
                      </w:pPr>
                      <w:r>
                        <w:t>Community Services</w:t>
                      </w:r>
                    </w:p>
                    <w:p w:rsidR="005E595A" w:rsidRDefault="005E595A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5E595A" w:rsidRDefault="005E595A" w:rsidP="00453775">
                      <w:pPr>
                        <w:jc w:val="center"/>
                      </w:pPr>
                      <w:r>
                        <w:t>ACT Health</w:t>
                      </w:r>
                    </w:p>
                    <w:p w:rsidR="005E595A" w:rsidRDefault="005E595A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5E595A" w:rsidRDefault="005E595A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5A" w:rsidRPr="00FC740E" w:rsidRDefault="005E595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5E595A" w:rsidRDefault="005E595A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5E595A" w:rsidRPr="00FC740E" w:rsidRDefault="005E595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5E595A" w:rsidRDefault="005E595A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5A" w:rsidRDefault="005E595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5E595A" w:rsidRDefault="005E595A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5E595A" w:rsidRDefault="005E595A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5E595A" w:rsidRDefault="005E595A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5E595A" w:rsidRDefault="005E595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5E595A" w:rsidRDefault="005E595A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5E595A" w:rsidRDefault="005E595A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5E595A" w:rsidRDefault="005E595A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6313DD" w:rsidRPr="006313DD" w:rsidRDefault="006313DD" w:rsidP="006313DD">
      <w:pPr>
        <w:rPr>
          <w:sz w:val="12"/>
          <w:szCs w:val="12"/>
          <w:lang w:val="en-AU"/>
        </w:rPr>
      </w:pPr>
    </w:p>
    <w:p w:rsidR="00B17F67" w:rsidRPr="006313DD" w:rsidRDefault="00B17F67" w:rsidP="006313DD">
      <w:pPr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524509987"/>
      <w:r w:rsidRPr="00B3277C">
        <w:rPr>
          <w:rStyle w:val="CharSectNo"/>
        </w:rPr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163F29" w:rsidRPr="00163F29">
        <w:rPr>
          <w:i/>
        </w:rPr>
        <w:t>Administrative Arrangements 2018 (No 2)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524509988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CA7AD6">
        <w:t>1 October</w:t>
      </w:r>
      <w:r w:rsidR="00894302">
        <w:t xml:space="preserve"> 201</w:t>
      </w:r>
      <w:r w:rsidR="000D4829">
        <w:t>8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524509989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524509990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524509991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524509992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524509993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524509994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CA7AD6">
        <w:rPr>
          <w:i/>
        </w:rPr>
        <w:t>8</w:t>
      </w:r>
      <w:r w:rsidRPr="00B3277C">
        <w:rPr>
          <w:i/>
        </w:rPr>
        <w:t xml:space="preserve"> (No </w:t>
      </w:r>
      <w:r w:rsidR="000D4829">
        <w:rPr>
          <w:i/>
        </w:rPr>
        <w:t>1</w:t>
      </w:r>
      <w:r w:rsidRPr="00B3277C">
        <w:rPr>
          <w:i/>
        </w:rPr>
        <w:t>)</w:t>
      </w:r>
      <w:r w:rsidR="00764793" w:rsidRPr="00B3277C">
        <w:t xml:space="preserve"> (NI201</w:t>
      </w:r>
      <w:r w:rsidR="00CA7AD6">
        <w:t>8</w:t>
      </w:r>
      <w:r w:rsidR="002D05F4" w:rsidRPr="00B3277C">
        <w:t>-</w:t>
      </w:r>
      <w:r w:rsidR="00CA7AD6">
        <w:t>48</w:t>
      </w:r>
      <w:r w:rsidR="000D4829">
        <w:t>2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524509995"/>
      <w:r w:rsidRPr="00B3277C">
        <w:rPr>
          <w:rStyle w:val="CharChapNo"/>
        </w:rPr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8A49D9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8A49D9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Region Joint Organi</w:t>
            </w:r>
            <w:r w:rsidR="00315346">
              <w:rPr>
                <w:lang w:val="en-AU"/>
              </w:rPr>
              <w:t>s</w:t>
            </w:r>
            <w:r>
              <w:rPr>
                <w:lang w:val="en-AU"/>
              </w:rPr>
              <w:t>ation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Council of Capital City Lord Mayor</w:t>
            </w:r>
            <w:r w:rsidR="00315346">
              <w:rPr>
                <w:lang w:val="en-AU"/>
              </w:rPr>
              <w:t>s</w:t>
            </w:r>
          </w:p>
          <w:p w:rsidR="000D4829" w:rsidRPr="00B3277C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Integrity Commission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315346" w:rsidRPr="00B3277C" w:rsidRDefault="00315346" w:rsidP="0031534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</w:p>
          <w:p w:rsidR="00AE30BA" w:rsidRPr="00B3277C" w:rsidRDefault="00BD73F9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Sister </w:t>
            </w:r>
            <w:r w:rsidR="00315346">
              <w:rPr>
                <w:lang w:val="en-AU"/>
              </w:rPr>
              <w:t>c</w:t>
            </w:r>
            <w:r>
              <w:rPr>
                <w:lang w:val="en-AU"/>
              </w:rPr>
              <w:t xml:space="preserve">ity </w:t>
            </w:r>
            <w:r w:rsidR="00315346">
              <w:rPr>
                <w:lang w:val="en-AU"/>
              </w:rPr>
              <w:t>r</w:t>
            </w:r>
            <w:r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8A49D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C703B4" w:rsidRPr="00B3277C" w:rsidTr="008A49D9">
        <w:trPr>
          <w:cantSplit/>
          <w:trHeight w:val="2993"/>
        </w:trPr>
        <w:tc>
          <w:tcPr>
            <w:tcW w:w="1420" w:type="dxa"/>
          </w:tcPr>
          <w:p w:rsidR="00C703B4" w:rsidRPr="00B3277C" w:rsidRDefault="00C703B4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Treasurer</w:t>
            </w:r>
          </w:p>
          <w:p w:rsidR="00C703B4" w:rsidRPr="00B3277C" w:rsidRDefault="00C703B4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C703B4" w:rsidRPr="00B3277C" w:rsidRDefault="00BD73F9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615CA3" w:rsidRDefault="00615CA3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Infrastructure planning </w:t>
            </w:r>
            <w:r w:rsidR="00791DFE">
              <w:rPr>
                <w:lang w:val="en-AU"/>
              </w:rPr>
              <w:t xml:space="preserve">coordination </w:t>
            </w:r>
            <w:r>
              <w:rPr>
                <w:lang w:val="en-AU"/>
              </w:rPr>
              <w:t>and capital works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C703B4" w:rsidRPr="00B3277C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C703B4" w:rsidRDefault="00C703B4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C703B4" w:rsidRDefault="00C703B4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</w:t>
            </w:r>
            <w:r w:rsidR="00AF47D7">
              <w:rPr>
                <w:lang w:val="en-AU"/>
              </w:rPr>
              <w:t xml:space="preserve"> including elite sporting venue agreem</w:t>
            </w:r>
            <w:r w:rsidR="00715CAB">
              <w:rPr>
                <w:lang w:val="en-AU"/>
              </w:rPr>
              <w:t>e</w:t>
            </w:r>
            <w:r w:rsidR="00AF47D7">
              <w:rPr>
                <w:lang w:val="en-AU"/>
              </w:rPr>
              <w:t>nts</w:t>
            </w:r>
          </w:p>
          <w:p w:rsidR="00C703B4" w:rsidRPr="00B3277C" w:rsidRDefault="00C703B4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703B4" w:rsidRPr="00B3277C" w:rsidRDefault="00C703B4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F47D7" w:rsidRPr="00B3277C" w:rsidTr="008A49D9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Default="00AF47D7" w:rsidP="00AF47D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Statement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457D7" w:rsidRPr="00B3277C" w:rsidTr="008A49D9">
        <w:trPr>
          <w:cantSplit/>
        </w:trPr>
        <w:tc>
          <w:tcPr>
            <w:tcW w:w="1420" w:type="dxa"/>
          </w:tcPr>
          <w:p w:rsidR="00B457D7" w:rsidRPr="00B3277C" w:rsidRDefault="00B457D7" w:rsidP="00B457D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AF47D7">
              <w:rPr>
                <w:b/>
                <w:lang w:val="en-AU"/>
              </w:rPr>
              <w:t>Trade, Industry and Investment</w:t>
            </w:r>
          </w:p>
          <w:p w:rsidR="00B457D7" w:rsidRPr="00B3277C" w:rsidRDefault="00B457D7" w:rsidP="00B457D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457D7" w:rsidRPr="00B3277C" w:rsidRDefault="000178D8" w:rsidP="00B457D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 w:rsidR="00715CAB"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 w:rsidR="00715CAB"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Defence Industry Advocate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Innovation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B457D7" w:rsidRDefault="00AF47D7" w:rsidP="00AF47D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B457D7" w:rsidRPr="00B3277C" w:rsidRDefault="00B457D7" w:rsidP="00DC591D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457D7" w:rsidRPr="00B3277C" w:rsidRDefault="00B457D7" w:rsidP="00B457D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C4792F" w:rsidRPr="00B3277C" w:rsidTr="008A49D9">
        <w:trPr>
          <w:cantSplit/>
        </w:trPr>
        <w:tc>
          <w:tcPr>
            <w:tcW w:w="1420" w:type="dxa"/>
          </w:tcPr>
          <w:p w:rsidR="00C4792F" w:rsidRPr="00B3277C" w:rsidRDefault="00C4792F" w:rsidP="00C479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 w:rsidR="001B3162">
              <w:rPr>
                <w:b/>
                <w:lang w:val="en-AU"/>
              </w:rPr>
              <w:t>Special</w:t>
            </w:r>
            <w:r w:rsidR="00D02F5B">
              <w:rPr>
                <w:b/>
                <w:lang w:val="en-AU"/>
              </w:rPr>
              <w:t xml:space="preserve"> </w:t>
            </w:r>
            <w:r w:rsidRPr="00B3277C">
              <w:rPr>
                <w:b/>
                <w:lang w:val="en-AU"/>
              </w:rPr>
              <w:t>Events</w:t>
            </w:r>
          </w:p>
          <w:p w:rsidR="00C4792F" w:rsidRPr="00B3277C" w:rsidRDefault="00C4792F" w:rsidP="00C479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05980" w:rsidRPr="00B3277C" w:rsidRDefault="000178D8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0178D8" w:rsidRDefault="00264A0F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0178D8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4A0F" w:rsidRDefault="00264A0F" w:rsidP="00264A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0178D8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0178D8" w:rsidRPr="00B3277C" w:rsidRDefault="000178D8" w:rsidP="00F73D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C4792F" w:rsidRPr="00B3277C" w:rsidRDefault="00C4792F" w:rsidP="00C479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4792F" w:rsidRPr="00B3277C" w:rsidRDefault="00C4792F" w:rsidP="00C479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3221C" w:rsidRPr="00B3277C" w:rsidTr="008A49D9">
        <w:trPr>
          <w:cantSplit/>
        </w:trPr>
        <w:tc>
          <w:tcPr>
            <w:tcW w:w="1420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Pr="00B3277C" w:rsidRDefault="00E3221C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E3221C" w:rsidRPr="00B3277C" w:rsidTr="008A49D9">
        <w:trPr>
          <w:cantSplit/>
        </w:trPr>
        <w:tc>
          <w:tcPr>
            <w:tcW w:w="1420" w:type="dxa"/>
            <w:vMerge w:val="restart"/>
          </w:tcPr>
          <w:p w:rsidR="00E3221C" w:rsidRDefault="00E3221C" w:rsidP="00264A0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E3221C" w:rsidRPr="00B3277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Default="00E3221C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E3221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E3221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E3221C" w:rsidRPr="00B3277C" w:rsidRDefault="00E3221C" w:rsidP="00E3221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3221C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E3221C" w:rsidRPr="00B3277C" w:rsidTr="008A49D9">
        <w:trPr>
          <w:cantSplit/>
        </w:trPr>
        <w:tc>
          <w:tcPr>
            <w:tcW w:w="1420" w:type="dxa"/>
            <w:vMerge/>
          </w:tcPr>
          <w:p w:rsidR="00E3221C" w:rsidRDefault="00E3221C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3221C" w:rsidRPr="00B3277C" w:rsidRDefault="00760C3F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760C3F" w:rsidRDefault="00760C3F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055A68" w:rsidRDefault="00055A68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F11113" w:rsidRDefault="00F11113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</w:t>
            </w:r>
            <w:r w:rsidR="00120545">
              <w:rPr>
                <w:lang w:val="en-AU"/>
              </w:rPr>
              <w:t>with the exception of those matters assigned to the Minister for Urban Renewal</w:t>
            </w:r>
            <w:r>
              <w:rPr>
                <w:lang w:val="en-AU"/>
              </w:rPr>
              <w:t>)</w:t>
            </w:r>
          </w:p>
          <w:p w:rsidR="00E3221C" w:rsidRPr="00B3277C" w:rsidRDefault="00E3221C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3221C" w:rsidRPr="00B3277C" w:rsidRDefault="00E77AA4" w:rsidP="00E3221C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Environment, Planning and Sustainable </w:t>
            </w:r>
            <w:r w:rsidR="00E3221C">
              <w:rPr>
                <w:lang w:val="en-AU"/>
              </w:rPr>
              <w:t>Development Directorate</w:t>
            </w:r>
          </w:p>
        </w:tc>
      </w:tr>
      <w:tr w:rsidR="00120545" w:rsidRPr="00B3277C" w:rsidTr="008A49D9">
        <w:trPr>
          <w:cantSplit/>
          <w:trHeight w:val="840"/>
        </w:trPr>
        <w:tc>
          <w:tcPr>
            <w:tcW w:w="1420" w:type="dxa"/>
            <w:vMerge w:val="restart"/>
          </w:tcPr>
          <w:p w:rsidR="00120545" w:rsidRPr="00FA4CC9" w:rsidRDefault="00120545" w:rsidP="00E3221C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120545" w:rsidRPr="00B3277C" w:rsidRDefault="00120545" w:rsidP="00E3221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20545" w:rsidRDefault="00120545" w:rsidP="00E322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120545" w:rsidRPr="00B3277C" w:rsidRDefault="00120545" w:rsidP="00E3221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0545" w:rsidRPr="00B3277C" w:rsidRDefault="00120545" w:rsidP="00E3221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20545" w:rsidRPr="00B3277C" w:rsidTr="008A49D9">
        <w:trPr>
          <w:cantSplit/>
          <w:trHeight w:val="840"/>
        </w:trPr>
        <w:tc>
          <w:tcPr>
            <w:tcW w:w="1420" w:type="dxa"/>
            <w:vMerge/>
          </w:tcPr>
          <w:p w:rsidR="00120545" w:rsidRPr="00FA4CC9" w:rsidRDefault="00120545" w:rsidP="00E3221C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120545" w:rsidRDefault="00120545" w:rsidP="0012054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120545" w:rsidRPr="00B3277C" w:rsidRDefault="00120545" w:rsidP="00E3221C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FA4CC9" w:rsidRPr="00B3277C" w:rsidTr="008A49D9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Pr="00B3277C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FA4CC9" w:rsidRPr="00B3277C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E77AA4" w:rsidRPr="00B3277C" w:rsidTr="008A49D9">
        <w:trPr>
          <w:cantSplit/>
        </w:trPr>
        <w:tc>
          <w:tcPr>
            <w:tcW w:w="1420" w:type="dxa"/>
            <w:vMerge w:val="restart"/>
          </w:tcPr>
          <w:p w:rsidR="00E77AA4" w:rsidRPr="00B3277C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E77AA4" w:rsidRPr="00B3277C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77AA4" w:rsidRDefault="00E77AA4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E77AA4" w:rsidRDefault="00E77AA4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E77AA4" w:rsidRDefault="00E77AA4" w:rsidP="007961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E77AA4" w:rsidRPr="00B3277C" w:rsidRDefault="00E77AA4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77AA4" w:rsidRPr="00B3277C" w:rsidRDefault="00E77AA4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77AA4" w:rsidRPr="00B3277C" w:rsidTr="008A49D9">
        <w:trPr>
          <w:cantSplit/>
        </w:trPr>
        <w:tc>
          <w:tcPr>
            <w:tcW w:w="1420" w:type="dxa"/>
            <w:vMerge/>
          </w:tcPr>
          <w:p w:rsidR="00E77AA4" w:rsidRDefault="00E77AA4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77AA4" w:rsidRDefault="00E77AA4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E77AA4" w:rsidRDefault="00E77AA4" w:rsidP="00E77AA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E77AA4" w:rsidRPr="00B3277C" w:rsidRDefault="00E77AA4" w:rsidP="007961D5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</w:t>
            </w:r>
            <w:r w:rsidR="007961D5">
              <w:rPr>
                <w:lang w:val="en-AU"/>
              </w:rPr>
              <w:t xml:space="preserve"> Directorate</w:t>
            </w:r>
          </w:p>
        </w:tc>
      </w:tr>
      <w:tr w:rsidR="008A49D9" w:rsidRPr="00B3277C" w:rsidTr="008A49D9">
        <w:trPr>
          <w:cantSplit/>
          <w:trHeight w:val="1530"/>
        </w:trPr>
        <w:tc>
          <w:tcPr>
            <w:tcW w:w="1420" w:type="dxa"/>
            <w:vMerge w:val="restart"/>
          </w:tcPr>
          <w:p w:rsidR="008A49D9" w:rsidRPr="00B3277C" w:rsidRDefault="008A49D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Health</w:t>
            </w:r>
            <w:r>
              <w:rPr>
                <w:b/>
                <w:lang w:val="en-AU"/>
              </w:rPr>
              <w:t xml:space="preserve"> and Wellbeing</w:t>
            </w:r>
          </w:p>
          <w:p w:rsidR="008A49D9" w:rsidRPr="00B3277C" w:rsidRDefault="008A49D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8A49D9" w:rsidRPr="00B3277C" w:rsidRDefault="008A49D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 w:rsidR="0062211C">
              <w:rPr>
                <w:lang w:val="en-AU"/>
              </w:rPr>
              <w:t>policy</w:t>
            </w:r>
          </w:p>
          <w:p w:rsidR="008A49D9" w:rsidRPr="00B3277C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 w:rsidR="0062211C">
              <w:rPr>
                <w:lang w:val="en-AU"/>
              </w:rPr>
              <w:t>policy</w:t>
            </w:r>
          </w:p>
          <w:p w:rsidR="008A49D9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 w:rsidR="0062211C">
              <w:rPr>
                <w:lang w:val="en-AU"/>
              </w:rPr>
              <w:t>policy</w:t>
            </w:r>
          </w:p>
          <w:p w:rsidR="008A49D9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62211C" w:rsidRDefault="0062211C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8A49D9" w:rsidRPr="00B3277C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Community health </w:t>
            </w:r>
            <w:r w:rsidR="0062211C">
              <w:rPr>
                <w:lang w:val="en-AU"/>
              </w:rPr>
              <w:t>policy and programs (excluding mental health and justice health)</w:t>
            </w:r>
          </w:p>
          <w:p w:rsidR="008A49D9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</w:t>
            </w:r>
            <w:r w:rsidR="0062211C">
              <w:rPr>
                <w:lang w:val="en-AU"/>
              </w:rPr>
              <w:t xml:space="preserve"> and alcohol policy</w:t>
            </w:r>
          </w:p>
          <w:p w:rsidR="008A49D9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 w:rsidR="0062211C">
              <w:rPr>
                <w:lang w:val="en-AU"/>
              </w:rPr>
              <w:t>rotection</w:t>
            </w:r>
          </w:p>
          <w:p w:rsidR="008A49D9" w:rsidRPr="00B3277C" w:rsidRDefault="008A49D9" w:rsidP="00264A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</w:t>
            </w:r>
            <w:r w:rsidR="0062211C">
              <w:rPr>
                <w:lang w:val="en-AU"/>
              </w:rPr>
              <w:t>, planning and performance monitoring</w:t>
            </w:r>
          </w:p>
          <w:p w:rsidR="008A49D9" w:rsidRPr="00B3277C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 w:rsidR="0062211C">
              <w:rPr>
                <w:lang w:val="en-AU"/>
              </w:rPr>
              <w:t xml:space="preserve"> arrangements</w:t>
            </w:r>
          </w:p>
          <w:p w:rsidR="008A49D9" w:rsidRDefault="008A49D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62211C" w:rsidRDefault="0062211C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8A49D9" w:rsidRPr="00B3277C" w:rsidRDefault="008A49D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8A49D9" w:rsidRPr="00B3277C" w:rsidRDefault="008A49D9" w:rsidP="00FA4CC9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A49D9" w:rsidRPr="00B3277C" w:rsidTr="008A49D9">
        <w:trPr>
          <w:cantSplit/>
        </w:trPr>
        <w:tc>
          <w:tcPr>
            <w:tcW w:w="1420" w:type="dxa"/>
            <w:vMerge/>
          </w:tcPr>
          <w:p w:rsidR="008A49D9" w:rsidRPr="00B3277C" w:rsidRDefault="008A49D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8A49D9" w:rsidRDefault="008A49D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</w:t>
            </w:r>
            <w:r w:rsidR="00C5782C">
              <w:rPr>
                <w:lang w:val="en-AU"/>
              </w:rPr>
              <w:t>perated by the ACT Government</w:t>
            </w:r>
          </w:p>
          <w:p w:rsidR="008A49D9" w:rsidRPr="00B3277C" w:rsidRDefault="008A49D9" w:rsidP="008A49D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8A49D9" w:rsidRPr="00B3277C" w:rsidRDefault="008A49D9" w:rsidP="00FA4CC9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A49D9" w:rsidRPr="00B3277C" w:rsidTr="008A49D9">
        <w:trPr>
          <w:cantSplit/>
        </w:trPr>
        <w:tc>
          <w:tcPr>
            <w:tcW w:w="1420" w:type="dxa"/>
            <w:vMerge/>
          </w:tcPr>
          <w:p w:rsidR="008A49D9" w:rsidRPr="00B3277C" w:rsidRDefault="008A49D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8A49D9" w:rsidRDefault="008A49D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Healthy and active living</w:t>
            </w:r>
          </w:p>
          <w:p w:rsidR="008A49D9" w:rsidRPr="00B3277C" w:rsidRDefault="008A49D9" w:rsidP="008A49D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8A49D9" w:rsidRPr="00B3277C" w:rsidRDefault="008A49D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4A0F" w:rsidRPr="00B3277C" w:rsidTr="008A49D9">
        <w:trPr>
          <w:cantSplit/>
          <w:trHeight w:val="1530"/>
        </w:trPr>
        <w:tc>
          <w:tcPr>
            <w:tcW w:w="1420" w:type="dxa"/>
          </w:tcPr>
          <w:p w:rsidR="00264A0F" w:rsidRDefault="00264A0F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Medical and Health Research</w:t>
            </w:r>
          </w:p>
          <w:p w:rsidR="00264A0F" w:rsidRPr="00B3277C" w:rsidRDefault="00264A0F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4A0F" w:rsidRPr="00B3277C" w:rsidRDefault="00646F8D" w:rsidP="00264A0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</w:t>
            </w:r>
            <w:r w:rsidR="008A49D9">
              <w:rPr>
                <w:lang w:val="en-AU"/>
              </w:rPr>
              <w:t xml:space="preserve"> and health</w:t>
            </w:r>
            <w:r>
              <w:rPr>
                <w:lang w:val="en-AU"/>
              </w:rPr>
              <w:t xml:space="preserve"> research policy and programs</w:t>
            </w:r>
          </w:p>
          <w:p w:rsidR="00264A0F" w:rsidRPr="00B3277C" w:rsidRDefault="00264A0F" w:rsidP="00646F8D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4A0F" w:rsidRPr="00B3277C" w:rsidRDefault="008A49D9" w:rsidP="00FA4CC9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="00646F8D" w:rsidRPr="00B3277C">
              <w:rPr>
                <w:lang w:val="en-AU"/>
              </w:rPr>
              <w:t>Health Directorate</w:t>
            </w:r>
          </w:p>
        </w:tc>
      </w:tr>
      <w:tr w:rsidR="00FA4CC9" w:rsidRPr="00B3277C" w:rsidTr="008A49D9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Default="007961D5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</w:t>
            </w:r>
            <w:r w:rsidR="00F51D6F">
              <w:rPr>
                <w:lang w:val="en-AU"/>
              </w:rPr>
              <w:t xml:space="preserve"> (including road crossing supervision)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FA4CC9" w:rsidRPr="00B3277C" w:rsidRDefault="00F51D6F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FA4CC9" w:rsidRDefault="00FA4CC9" w:rsidP="00FA4CC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Transport </w:t>
            </w:r>
            <w:r w:rsidR="007961D5">
              <w:rPr>
                <w:lang w:val="en-AU"/>
              </w:rPr>
              <w:t xml:space="preserve">planning and </w:t>
            </w:r>
            <w:r>
              <w:rPr>
                <w:lang w:val="en-AU"/>
              </w:rPr>
              <w:t>reform</w:t>
            </w:r>
          </w:p>
          <w:p w:rsidR="00FA4CC9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A4CC9" w:rsidRPr="00B3277C" w:rsidTr="008A49D9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Higher </w:t>
            </w:r>
            <w:r w:rsidRPr="00B3277C">
              <w:rPr>
                <w:b/>
                <w:lang w:val="en-AU"/>
              </w:rPr>
              <w:t>Education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Higher education and research</w:t>
            </w:r>
          </w:p>
          <w:p w:rsidR="00FA4CC9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51D6F" w:rsidRPr="00B3277C" w:rsidTr="008A49D9">
        <w:trPr>
          <w:cantSplit/>
        </w:trPr>
        <w:tc>
          <w:tcPr>
            <w:tcW w:w="1420" w:type="dxa"/>
          </w:tcPr>
          <w:p w:rsidR="00F51D6F" w:rsidRDefault="00F51D6F" w:rsidP="00FA4CC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Vocational Education and Skills</w:t>
            </w:r>
          </w:p>
          <w:p w:rsidR="00F51D6F" w:rsidRPr="00B3277C" w:rsidRDefault="00F51D6F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51D6F" w:rsidRDefault="00F51D6F" w:rsidP="00F51D6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F51D6F" w:rsidRDefault="00F51D6F" w:rsidP="00F51D6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F51D6F" w:rsidRDefault="00F51D6F" w:rsidP="00F51D6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F51D6F" w:rsidRDefault="00F51D6F" w:rsidP="00F51D6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51D6F" w:rsidRPr="00B3277C" w:rsidRDefault="00F51D6F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A4CC9" w:rsidRPr="00B3277C" w:rsidTr="008A49D9">
        <w:trPr>
          <w:cantSplit/>
        </w:trPr>
        <w:tc>
          <w:tcPr>
            <w:tcW w:w="1420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FA4CC9" w:rsidRPr="00B3277C" w:rsidRDefault="00FA4CC9" w:rsidP="00FA4CC9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A4CC9" w:rsidRPr="00B3277C" w:rsidRDefault="00FA4CC9" w:rsidP="00FA4CC9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FA4CC9" w:rsidRPr="00B3277C" w:rsidRDefault="00FA4CC9" w:rsidP="00FA4CC9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A4CC9" w:rsidRPr="00B3277C" w:rsidRDefault="00FA4CC9" w:rsidP="00FA4CC9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123866" w:rsidRPr="00B3277C" w:rsidTr="008A49D9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123866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 and Heritage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71F11" w:rsidRPr="00B3277C" w:rsidTr="008A49D9">
        <w:trPr>
          <w:cantSplit/>
        </w:trPr>
        <w:tc>
          <w:tcPr>
            <w:tcW w:w="1420" w:type="dxa"/>
            <w:shd w:val="clear" w:color="auto" w:fill="auto"/>
          </w:tcPr>
          <w:p w:rsidR="00171F11" w:rsidRPr="00B3277C" w:rsidRDefault="00171F11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171F11" w:rsidRPr="00B3277C" w:rsidRDefault="00171F11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71F11" w:rsidRDefault="00412668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6B45E7" w:rsidRPr="00B3277C" w:rsidRDefault="006B45E7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</w:t>
            </w:r>
            <w:r w:rsidR="00412668">
              <w:rPr>
                <w:lang w:val="en-AU"/>
              </w:rPr>
              <w:t xml:space="preserve"> policy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171F11" w:rsidRPr="00B3277C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171F11" w:rsidRDefault="00171F11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 w:rsidR="00763DBC">
              <w:rPr>
                <w:lang w:val="en-AU"/>
              </w:rPr>
              <w:t>(</w:t>
            </w:r>
            <w:r w:rsidR="00867F1A">
              <w:rPr>
                <w:lang w:val="en-AU"/>
              </w:rPr>
              <w:t>including the land release program</w:t>
            </w:r>
            <w:r w:rsidR="00763DBC">
              <w:rPr>
                <w:lang w:val="en-AU"/>
              </w:rPr>
              <w:t>)</w:t>
            </w:r>
          </w:p>
          <w:p w:rsidR="00171F11" w:rsidRPr="001F2DD5" w:rsidRDefault="00171F11" w:rsidP="00171F11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71F11" w:rsidRPr="00B3277C" w:rsidRDefault="00171F11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412668" w:rsidRPr="00B3277C" w:rsidTr="008A49D9">
        <w:trPr>
          <w:cantSplit/>
        </w:trPr>
        <w:tc>
          <w:tcPr>
            <w:tcW w:w="1420" w:type="dxa"/>
            <w:shd w:val="clear" w:color="auto" w:fill="auto"/>
          </w:tcPr>
          <w:p w:rsidR="00412668" w:rsidRDefault="00412668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assisting the Chief Minister for Advanced Technology and Space Industries</w:t>
            </w:r>
          </w:p>
          <w:p w:rsidR="00412668" w:rsidRPr="00B3277C" w:rsidRDefault="00412668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412668" w:rsidRPr="00412668" w:rsidRDefault="00412668" w:rsidP="00412668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412668" w:rsidRP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12668" w:rsidRDefault="00412668" w:rsidP="0041266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 xml:space="preserve">50th </w:t>
            </w:r>
            <w:r w:rsidR="00550A79">
              <w:rPr>
                <w:lang w:val="en-AU"/>
              </w:rPr>
              <w:t>a</w:t>
            </w:r>
            <w:r>
              <w:rPr>
                <w:lang w:val="en-AU"/>
              </w:rPr>
              <w:t xml:space="preserve">nniversary of the </w:t>
            </w:r>
            <w:r w:rsidR="00550A79">
              <w:rPr>
                <w:lang w:val="en-AU"/>
              </w:rPr>
              <w:t>m</w:t>
            </w:r>
            <w:r>
              <w:rPr>
                <w:lang w:val="en-AU"/>
              </w:rPr>
              <w:t>oon landing</w:t>
            </w:r>
          </w:p>
          <w:p w:rsidR="00412668" w:rsidRDefault="00412668" w:rsidP="0041266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12668" w:rsidRPr="00B3277C" w:rsidRDefault="00EC5189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23866" w:rsidRPr="00B3277C" w:rsidTr="008A49D9">
        <w:trPr>
          <w:cantSplit/>
        </w:trPr>
        <w:tc>
          <w:tcPr>
            <w:tcW w:w="1420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23866" w:rsidRDefault="00123866" w:rsidP="00123866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123866" w:rsidRPr="00B3277C" w:rsidRDefault="00123866" w:rsidP="00A349B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 w:rsidR="000B5028">
              <w:rPr>
                <w:lang w:val="en-AU"/>
              </w:rPr>
              <w:t xml:space="preserve"> incorporation of associations</w:t>
            </w:r>
          </w:p>
          <w:p w:rsidR="00E7758D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 w:rsidR="00CE3495">
              <w:rPr>
                <w:lang w:val="en-AU"/>
              </w:rPr>
              <w:t>elating to liquor</w:t>
            </w:r>
          </w:p>
          <w:p w:rsidR="00123866" w:rsidRPr="00B3277C" w:rsidRDefault="00E7758D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="00CE3495">
              <w:rPr>
                <w:lang w:val="en-AU"/>
              </w:rPr>
              <w:t>security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0E2057" w:rsidRPr="00B3277C" w:rsidRDefault="000E2057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70059B" w:rsidRPr="00B3277C" w:rsidTr="00C5782C">
        <w:trPr>
          <w:cantSplit/>
        </w:trPr>
        <w:tc>
          <w:tcPr>
            <w:tcW w:w="1420" w:type="dxa"/>
          </w:tcPr>
          <w:p w:rsidR="0070059B" w:rsidRDefault="0070059B" w:rsidP="00C5782C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 and Cultural Events</w:t>
            </w:r>
          </w:p>
          <w:p w:rsidR="0070059B" w:rsidRPr="00B3277C" w:rsidRDefault="0070059B" w:rsidP="00C5782C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70059B" w:rsidRPr="00B3277C" w:rsidRDefault="0070059B" w:rsidP="00C5782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70059B" w:rsidRDefault="0070059B" w:rsidP="00C5782C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70059B" w:rsidRDefault="0070059B" w:rsidP="00C5782C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70059B" w:rsidRDefault="0070059B" w:rsidP="00C5782C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70059B" w:rsidRDefault="0070059B" w:rsidP="00C5782C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70059B" w:rsidRPr="00B3277C" w:rsidRDefault="0070059B" w:rsidP="00C5782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70059B" w:rsidRPr="00B3277C" w:rsidRDefault="0070059B" w:rsidP="00C5782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EC5189" w:rsidRPr="00B3277C" w:rsidTr="008A49D9">
        <w:trPr>
          <w:cantSplit/>
        </w:trPr>
        <w:tc>
          <w:tcPr>
            <w:tcW w:w="1420" w:type="dxa"/>
          </w:tcPr>
          <w:p w:rsidR="00EC5189" w:rsidRDefault="00EC5189" w:rsidP="00123866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EC5189" w:rsidRPr="00B3277C" w:rsidRDefault="00EC5189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EC5189" w:rsidRDefault="00EC5189" w:rsidP="00EC5189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EC5189" w:rsidRPr="00B3277C" w:rsidRDefault="00EC5189" w:rsidP="00EC5189">
            <w:pPr>
              <w:pStyle w:val="TableText10"/>
              <w:spacing w:before="0" w:after="0" w:line="276" w:lineRule="auto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EC5189" w:rsidRPr="00B3277C" w:rsidRDefault="00EC5189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573D0B" w:rsidRPr="00B3277C" w:rsidTr="001500D3">
        <w:trPr>
          <w:cantSplit/>
        </w:trPr>
        <w:tc>
          <w:tcPr>
            <w:tcW w:w="1420" w:type="dxa"/>
          </w:tcPr>
          <w:p w:rsidR="001500D3" w:rsidRDefault="001500D3" w:rsidP="001500D3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Business and Regulatory Services</w:t>
            </w:r>
          </w:p>
          <w:p w:rsidR="00573D0B" w:rsidRDefault="00573D0B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573D0B" w:rsidRPr="00B3277C" w:rsidRDefault="00573D0B" w:rsidP="00573D0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 w:rsidR="00DE730E">
              <w:rPr>
                <w:lang w:val="en-AU"/>
              </w:rPr>
              <w:t xml:space="preserve"> (except in relation to work health and safety regulation)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573D0B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573D0B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573D0B" w:rsidRPr="00B3277C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573D0B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573D0B" w:rsidRDefault="00573D0B" w:rsidP="00573D0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573D0B" w:rsidRDefault="00573D0B" w:rsidP="00573D0B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573D0B" w:rsidRPr="00B3277C" w:rsidRDefault="001500D3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C159A8" w:rsidRPr="00B3277C" w:rsidTr="008A49D9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C159A8" w:rsidRPr="00C5782C" w:rsidRDefault="00C159A8" w:rsidP="00821A62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 w:rsidR="00135FC6"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>)</w:t>
            </w:r>
            <w:r w:rsidR="00C5782C">
              <w:rPr>
                <w:sz w:val="18"/>
                <w:szCs w:val="18"/>
                <w:lang w:val="en-AU"/>
              </w:rPr>
              <w:t xml:space="preserve">. </w:t>
            </w:r>
            <w:r w:rsidR="00C5782C"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="00C5782C"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="00C5782C" w:rsidRPr="007A56AD">
              <w:rPr>
                <w:sz w:val="18"/>
                <w:szCs w:val="18"/>
                <w:lang w:val="en-AU"/>
              </w:rPr>
              <w:t>s21(8) def</w:t>
            </w:r>
            <w:r w:rsidR="00C5782C"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="00C5782C" w:rsidRPr="007A56AD">
              <w:rPr>
                <w:sz w:val="18"/>
                <w:szCs w:val="18"/>
                <w:lang w:val="en-AU"/>
              </w:rPr>
              <w:t>responsible minister</w:t>
            </w:r>
            <w:r w:rsidR="00821A62">
              <w:rPr>
                <w:sz w:val="18"/>
                <w:szCs w:val="18"/>
                <w:lang w:val="en-AU"/>
              </w:rPr>
              <w:t>)</w:t>
            </w:r>
          </w:p>
        </w:tc>
      </w:tr>
      <w:tr w:rsidR="00123866" w:rsidRPr="00B3277C" w:rsidTr="008A49D9">
        <w:trPr>
          <w:cantSplit/>
        </w:trPr>
        <w:tc>
          <w:tcPr>
            <w:tcW w:w="1420" w:type="dxa"/>
          </w:tcPr>
          <w:p w:rsidR="00123866" w:rsidRPr="00B3277C" w:rsidRDefault="00123866" w:rsidP="00ED574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="00ED5740"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123866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123866" w:rsidRPr="00B3277C" w:rsidTr="008A49D9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123866" w:rsidRPr="00B3277C" w:rsidRDefault="00123866" w:rsidP="00F55892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123866" w:rsidRPr="00B3277C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123866" w:rsidRDefault="00123866" w:rsidP="0012386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123866" w:rsidRPr="00B3277C" w:rsidRDefault="00123866" w:rsidP="001238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70059B" w:rsidRPr="00B3277C" w:rsidTr="00C5782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70059B" w:rsidRPr="00B3277C" w:rsidRDefault="0070059B" w:rsidP="00C5782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70059B" w:rsidRPr="00B3277C" w:rsidRDefault="0070059B" w:rsidP="00C5782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70059B" w:rsidRPr="00B3277C" w:rsidTr="00C5782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70059B" w:rsidRPr="00B3277C" w:rsidRDefault="0070059B" w:rsidP="00C5782C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123866" w:rsidRPr="00B3277C" w:rsidTr="00782551">
        <w:trPr>
          <w:cantSplit/>
        </w:trPr>
        <w:tc>
          <w:tcPr>
            <w:tcW w:w="1420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Justice</w:t>
            </w:r>
            <w:r w:rsidR="00A46411">
              <w:rPr>
                <w:b/>
                <w:lang w:val="en-AU"/>
              </w:rPr>
              <w:t>, Consumer Affairs</w:t>
            </w:r>
            <w:r>
              <w:rPr>
                <w:b/>
                <w:lang w:val="en-AU"/>
              </w:rPr>
              <w:t xml:space="preserve"> and </w:t>
            </w:r>
            <w:r w:rsidR="00A65CEB">
              <w:rPr>
                <w:b/>
                <w:lang w:val="en-AU"/>
              </w:rPr>
              <w:t>Road Safety</w:t>
            </w:r>
          </w:p>
          <w:p w:rsidR="00123866" w:rsidRPr="00B3277C" w:rsidRDefault="00123866" w:rsidP="00123866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562A4A" w:rsidRDefault="000B5028" w:rsidP="00562A4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9118B9" w:rsidRDefault="009118B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123866" w:rsidRPr="00B3277C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123866" w:rsidRPr="00B3277C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 w:rsidR="00550A79"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0B5028" w:rsidRDefault="00123866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 w:rsidR="000B5028"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 w:rsidR="000B5028" w:rsidRPr="00B3277C">
              <w:rPr>
                <w:lang w:val="en-AU"/>
              </w:rPr>
              <w:t>parentage</w:t>
            </w:r>
            <w:r w:rsidR="000B5028"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marriages, </w:t>
            </w:r>
            <w:r w:rsidR="000B5028" w:rsidRPr="00B3277C">
              <w:rPr>
                <w:lang w:val="en-AU"/>
              </w:rPr>
              <w:t>civil unions, domestic relationships</w:t>
            </w:r>
            <w:r w:rsidR="000B5028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A65CEB" w:rsidRDefault="00A65CEB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F55892" w:rsidRDefault="00F55892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ED4BFC" w:rsidRDefault="00ED4BFC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F45C09" w:rsidRDefault="00F45C09" w:rsidP="00ED574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123866" w:rsidRPr="00B3277C" w:rsidRDefault="00ED4BFC" w:rsidP="00ED574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123866" w:rsidRPr="00B3277C" w:rsidRDefault="00123866" w:rsidP="00123866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CA70B3" w:rsidRPr="00B3277C" w:rsidTr="008A49D9">
        <w:trPr>
          <w:cantSplit/>
        </w:trPr>
        <w:tc>
          <w:tcPr>
            <w:tcW w:w="1420" w:type="dxa"/>
            <w:vMerge w:val="restart"/>
          </w:tcPr>
          <w:p w:rsidR="00CA70B3" w:rsidRPr="00B3277C" w:rsidRDefault="00CA70B3" w:rsidP="0058795D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CA70B3" w:rsidRPr="00B3277C" w:rsidRDefault="00CA70B3" w:rsidP="00CC6458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CA70B3" w:rsidRPr="0058795D" w:rsidRDefault="00CA70B3" w:rsidP="007D6366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CA70B3" w:rsidRDefault="00F12553" w:rsidP="00CA70B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CA70B3" w:rsidRDefault="00CA70B3" w:rsidP="007D6366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A70B3" w:rsidRPr="00B3277C" w:rsidRDefault="00CA70B3" w:rsidP="00CC6458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CA70B3" w:rsidRPr="00B3277C" w:rsidTr="008A49D9">
        <w:trPr>
          <w:cantSplit/>
        </w:trPr>
        <w:tc>
          <w:tcPr>
            <w:tcW w:w="1420" w:type="dxa"/>
            <w:vMerge/>
          </w:tcPr>
          <w:p w:rsidR="00CA70B3" w:rsidRPr="00B3277C" w:rsidRDefault="00CA70B3" w:rsidP="0058795D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CA70B3" w:rsidRPr="0058795D" w:rsidRDefault="00CA70B3" w:rsidP="00CA70B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CA70B3" w:rsidRDefault="00CA70B3" w:rsidP="00CA70B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CA70B3" w:rsidRDefault="00CA70B3" w:rsidP="00CC6458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0F580F" w:rsidRPr="00B3277C" w:rsidTr="008A49D9">
        <w:trPr>
          <w:cantSplit/>
        </w:trPr>
        <w:tc>
          <w:tcPr>
            <w:tcW w:w="1420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Default="000F580F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0F580F" w:rsidRPr="00B3277C" w:rsidRDefault="000F580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0F580F" w:rsidRPr="00B3277C" w:rsidRDefault="000F580F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0F580F" w:rsidRPr="00B3277C" w:rsidTr="008A49D9">
        <w:trPr>
          <w:cantSplit/>
        </w:trPr>
        <w:tc>
          <w:tcPr>
            <w:tcW w:w="1420" w:type="dxa"/>
          </w:tcPr>
          <w:p w:rsidR="000F580F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Pr="00B3277C" w:rsidRDefault="002C54AF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0F580F" w:rsidRDefault="002C54A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0F580F" w:rsidRDefault="002C54AF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0F580F" w:rsidRPr="00B3277C" w:rsidRDefault="000F580F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Pr="00B3277C" w:rsidRDefault="000F580F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0F580F" w:rsidRPr="00B3277C" w:rsidTr="008A49D9">
        <w:trPr>
          <w:cantSplit/>
        </w:trPr>
        <w:tc>
          <w:tcPr>
            <w:tcW w:w="1420" w:type="dxa"/>
          </w:tcPr>
          <w:p w:rsidR="000F580F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0F580F" w:rsidRPr="00B3277C" w:rsidRDefault="000F580F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F580F" w:rsidRPr="000F580F" w:rsidRDefault="002C54AF" w:rsidP="000F580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C54AF" w:rsidRDefault="002C54A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0F580F" w:rsidRPr="000F580F" w:rsidRDefault="000F580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0F580F" w:rsidRPr="000F580F" w:rsidRDefault="002C54A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0F580F" w:rsidRDefault="000F580F" w:rsidP="000F580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0F580F" w:rsidRPr="00B3277C" w:rsidRDefault="000F580F" w:rsidP="000F580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F580F" w:rsidRDefault="000F580F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107102" w:rsidRPr="00B3277C" w:rsidTr="008A49D9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Employment and Workplace Safety</w:t>
            </w:r>
          </w:p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DE730E" w:rsidP="00CD262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work health and safety regulation)</w:t>
            </w:r>
          </w:p>
          <w:p w:rsidR="00DE730E" w:rsidRDefault="00DE730E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07102" w:rsidRPr="00B3277C" w:rsidRDefault="00107102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07102" w:rsidRDefault="00107102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 w:rsidR="00932594"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DE730E" w:rsidRPr="00B3277C" w:rsidRDefault="00DE730E" w:rsidP="00CD262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</w:t>
            </w:r>
            <w:r w:rsidR="00793755">
              <w:rPr>
                <w:lang w:val="en-AU"/>
              </w:rPr>
              <w:t xml:space="preserve">safety </w:t>
            </w:r>
            <w:r w:rsidR="00932594">
              <w:rPr>
                <w:lang w:val="en-AU"/>
              </w:rPr>
              <w:t xml:space="preserve">regulation (including </w:t>
            </w:r>
            <w:r w:rsidR="00932594" w:rsidRPr="00B3277C">
              <w:rPr>
                <w:lang w:val="en-AU"/>
              </w:rPr>
              <w:t>WorkSafe ACT</w:t>
            </w:r>
            <w:r w:rsidR="00932594">
              <w:rPr>
                <w:lang w:val="en-AU"/>
              </w:rPr>
              <w:t>)*</w:t>
            </w:r>
          </w:p>
          <w:p w:rsidR="00107102" w:rsidRPr="00B3277C" w:rsidRDefault="00107102" w:rsidP="00CD262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07102" w:rsidRPr="00B3277C" w:rsidTr="008A49D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107102" w:rsidRDefault="00107102" w:rsidP="00CD262B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Default="00107102" w:rsidP="00CD262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Asbestos </w:t>
            </w:r>
            <w:r w:rsidR="00550A79">
              <w:rPr>
                <w:lang w:val="en-AU"/>
              </w:rPr>
              <w:t>R</w:t>
            </w:r>
            <w:r>
              <w:rPr>
                <w:lang w:val="en-AU"/>
              </w:rPr>
              <w:t xml:space="preserve">esponse </w:t>
            </w:r>
            <w:r w:rsidR="00550A79">
              <w:rPr>
                <w:lang w:val="en-AU"/>
              </w:rPr>
              <w:t>T</w:t>
            </w:r>
            <w:r>
              <w:rPr>
                <w:lang w:val="en-AU"/>
              </w:rPr>
              <w:t>askforce</w:t>
            </w:r>
          </w:p>
          <w:p w:rsidR="00107102" w:rsidRPr="00B3277C" w:rsidRDefault="00107102" w:rsidP="0010710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107102" w:rsidRPr="00B3277C" w:rsidRDefault="00107102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56286" w:rsidRPr="00B3277C" w:rsidTr="008A49D9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C56286" w:rsidRPr="00C5782C" w:rsidRDefault="00C56286" w:rsidP="00C56286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>)</w:t>
            </w:r>
            <w:r w:rsidR="00C5782C">
              <w:rPr>
                <w:sz w:val="18"/>
                <w:szCs w:val="18"/>
                <w:lang w:val="en-AU"/>
              </w:rPr>
              <w:t xml:space="preserve">. </w:t>
            </w:r>
            <w:r w:rsidR="00C5782C" w:rsidRPr="007A56AD">
              <w:rPr>
                <w:sz w:val="18"/>
                <w:szCs w:val="18"/>
                <w:lang w:val="en-AU"/>
              </w:rPr>
              <w:t xml:space="preserve"> The Minister for Employment and Workplace Safety is the responsible minister for Access Canberra for this relevant matter (see </w:t>
            </w:r>
            <w:r w:rsidR="00C5782C"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="00C5782C" w:rsidRPr="007A56AD">
              <w:rPr>
                <w:sz w:val="18"/>
                <w:szCs w:val="18"/>
                <w:lang w:val="en-AU"/>
              </w:rPr>
              <w:t>s21(8) def</w:t>
            </w:r>
            <w:r w:rsidR="00C5782C"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="00C5782C" w:rsidRPr="007A56AD">
              <w:rPr>
                <w:sz w:val="18"/>
                <w:szCs w:val="18"/>
                <w:lang w:val="en-AU"/>
              </w:rPr>
              <w:t>responsible minister</w:t>
            </w:r>
            <w:r w:rsidR="003E73C2"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947683" w:rsidRPr="00B3277C" w:rsidTr="008A49D9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947683" w:rsidRDefault="00947683" w:rsidP="00CD262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Government Services and Procurement</w:t>
            </w:r>
          </w:p>
          <w:p w:rsidR="00947683" w:rsidRDefault="00947683" w:rsidP="00CD262B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947683" w:rsidRPr="00B3277C" w:rsidRDefault="00947683" w:rsidP="0094768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947683" w:rsidRPr="00B3277C" w:rsidRDefault="00947683" w:rsidP="0094768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947683" w:rsidRPr="00B3277C" w:rsidRDefault="00947683" w:rsidP="0094768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947683" w:rsidRPr="00B3277C" w:rsidRDefault="00947683" w:rsidP="0094768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947683" w:rsidRPr="00B3277C" w:rsidRDefault="00947683" w:rsidP="00CD262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F04D5" w:rsidRPr="00B3277C" w:rsidTr="008A49D9">
        <w:trPr>
          <w:cantSplit/>
        </w:trPr>
        <w:tc>
          <w:tcPr>
            <w:tcW w:w="1420" w:type="dxa"/>
          </w:tcPr>
          <w:p w:rsidR="00BF04D5" w:rsidRDefault="00BF04D5" w:rsidP="00443EE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BF04D5" w:rsidRPr="00B3277C" w:rsidRDefault="00BF04D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F04D5" w:rsidRDefault="00F91AB3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BF04D5" w:rsidRPr="00B3277C" w:rsidRDefault="00BF04D5" w:rsidP="00443E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</w:t>
            </w:r>
            <w:r w:rsidR="00947683">
              <w:rPr>
                <w:lang w:val="en-AU"/>
              </w:rPr>
              <w:t>as it relates to urban renewal sites including Kingston Arts precinct and Canberra Brickworks)</w:t>
            </w:r>
          </w:p>
          <w:p w:rsidR="00BF04D5" w:rsidRPr="00B3277C" w:rsidRDefault="00BF04D5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F04D5" w:rsidRPr="00B3277C" w:rsidRDefault="00BF04D5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0E3D60" w:rsidRPr="00B3277C" w:rsidTr="008A49D9">
        <w:trPr>
          <w:cantSplit/>
        </w:trPr>
        <w:tc>
          <w:tcPr>
            <w:tcW w:w="1420" w:type="dxa"/>
          </w:tcPr>
          <w:p w:rsid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City Services</w:t>
            </w:r>
          </w:p>
          <w:p w:rsidR="000E3D60" w:rsidRPr="00B3277C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E3D60" w:rsidRDefault="000E3D60" w:rsidP="000E3D6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Waste policy</w:t>
            </w:r>
          </w:p>
          <w:p w:rsidR="000E3D60" w:rsidRDefault="000E3D60" w:rsidP="000E3D6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E3D60" w:rsidRPr="00B3277C" w:rsidRDefault="000E3D60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0E3D60" w:rsidRPr="00B3277C" w:rsidTr="008A49D9">
        <w:trPr>
          <w:cantSplit/>
        </w:trPr>
        <w:tc>
          <w:tcPr>
            <w:tcW w:w="1420" w:type="dxa"/>
          </w:tcPr>
          <w:p w:rsid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</w:t>
            </w:r>
          </w:p>
          <w:p w:rsidR="000E3D60" w:rsidRPr="00B3277C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0E3D60" w:rsidRDefault="000E3D60" w:rsidP="000E3D6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Roads </w:t>
            </w:r>
            <w:r w:rsidR="00F91AB3">
              <w:rPr>
                <w:lang w:val="en-AU"/>
              </w:rPr>
              <w:t xml:space="preserve">and </w:t>
            </w:r>
            <w:r w:rsidR="00550A79">
              <w:rPr>
                <w:lang w:val="en-AU"/>
              </w:rPr>
              <w:t>b</w:t>
            </w:r>
            <w:r w:rsidR="00F91AB3">
              <w:rPr>
                <w:lang w:val="en-AU"/>
              </w:rPr>
              <w:t>ridges</w:t>
            </w:r>
          </w:p>
          <w:p w:rsidR="000E3D60" w:rsidRDefault="000E3D60" w:rsidP="000E3D60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0E3D60" w:rsidRDefault="000E3D60" w:rsidP="000E3D6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0E3D60" w:rsidRPr="000E3D60" w:rsidRDefault="000E3D60" w:rsidP="00443EE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394135" w:rsidRPr="00B3277C" w:rsidTr="008A49D9">
        <w:trPr>
          <w:cantSplit/>
        </w:trPr>
        <w:tc>
          <w:tcPr>
            <w:tcW w:w="1420" w:type="dxa"/>
            <w:vMerge w:val="restart"/>
          </w:tcPr>
          <w:p w:rsidR="00394135" w:rsidRPr="00B3277C" w:rsidRDefault="00394135" w:rsidP="0010710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0E71D8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394135" w:rsidRPr="00394135" w:rsidRDefault="00394135" w:rsidP="000E71D8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394135" w:rsidRPr="00394135" w:rsidRDefault="00394135" w:rsidP="000E71D8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394135" w:rsidRPr="00394135" w:rsidRDefault="00394135" w:rsidP="000E71D8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394135" w:rsidRPr="00394135" w:rsidRDefault="00394135" w:rsidP="000E71D8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394135" w:rsidRPr="00B3277C" w:rsidRDefault="00394135" w:rsidP="000E71D8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394135" w:rsidRPr="00B3277C" w:rsidRDefault="00394135" w:rsidP="000E71D8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0E71D8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394135" w:rsidRPr="00B3277C" w:rsidTr="008A49D9">
        <w:trPr>
          <w:cantSplit/>
        </w:trPr>
        <w:tc>
          <w:tcPr>
            <w:tcW w:w="1420" w:type="dxa"/>
            <w:vMerge/>
          </w:tcPr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0E71D8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394135" w:rsidRDefault="00394135" w:rsidP="000E71D8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394135" w:rsidRDefault="00394135" w:rsidP="000E71D8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0E71D8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394135" w:rsidRPr="00B3277C" w:rsidTr="008A49D9">
        <w:trPr>
          <w:cantSplit/>
        </w:trPr>
        <w:tc>
          <w:tcPr>
            <w:tcW w:w="1420" w:type="dxa"/>
            <w:vMerge/>
          </w:tcPr>
          <w:p w:rsidR="00394135" w:rsidRPr="00B3277C" w:rsidRDefault="00394135" w:rsidP="00443EE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394135" w:rsidRDefault="00394135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Land release strategy for future community facilities</w:t>
            </w:r>
          </w:p>
          <w:p w:rsidR="00394135" w:rsidRDefault="00394135" w:rsidP="0039413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394135" w:rsidRPr="00B3277C" w:rsidRDefault="00394135" w:rsidP="00443EE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BF04D5" w:rsidRPr="00B3277C" w:rsidTr="008A49D9">
        <w:trPr>
          <w:cantSplit/>
        </w:trPr>
        <w:tc>
          <w:tcPr>
            <w:tcW w:w="1420" w:type="dxa"/>
          </w:tcPr>
          <w:p w:rsidR="00BF04D5" w:rsidRPr="00B3277C" w:rsidRDefault="00BF04D5" w:rsidP="00394135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BF04D5" w:rsidRPr="00B3277C" w:rsidRDefault="00BF04D5" w:rsidP="00443EE2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F04D5" w:rsidRPr="00B3277C" w:rsidRDefault="00BF04D5" w:rsidP="00443EE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BF04D5" w:rsidRPr="00B3277C" w:rsidRDefault="00BF04D5" w:rsidP="00443E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F04D5" w:rsidRPr="00B3277C" w:rsidRDefault="00BF04D5" w:rsidP="00443EE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</w:tbl>
    <w:p w:rsidR="00024463" w:rsidRPr="00B3277C" w:rsidRDefault="00024463" w:rsidP="00CD18F8">
      <w:pPr>
        <w:pStyle w:val="03Schedule"/>
        <w:rPr>
          <w:lang w:val="en-AU"/>
        </w:rPr>
        <w:sectPr w:rsidR="00024463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4" w:name="_Toc524509996"/>
      <w:r w:rsidRPr="00B3277C">
        <w:rPr>
          <w:rStyle w:val="CharChapNo"/>
        </w:rPr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4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5" w:name="_Toc524509997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5"/>
    </w:p>
    <w:p w:rsidR="00AA7683" w:rsidRPr="00B3277C" w:rsidRDefault="00AA7683" w:rsidP="00AA7683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Default="00024463" w:rsidP="00AD1F18">
      <w:pPr>
        <w:rPr>
          <w:lang w:val="en-AU"/>
        </w:rPr>
      </w:pPr>
    </w:p>
    <w:p w:rsidR="00B61751" w:rsidRDefault="00B61751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 xml:space="preserve">the Arts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p w:rsidR="00B61751" w:rsidRPr="00B3277C" w:rsidRDefault="00B61751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Boxing Control Act 1993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Default="00A52EA6" w:rsidP="00416608">
      <w:pPr>
        <w:rPr>
          <w:lang w:val="en-AU"/>
        </w:rPr>
      </w:pPr>
    </w:p>
    <w:p w:rsidR="00B61751" w:rsidRPr="00B3277C" w:rsidRDefault="00B61751" w:rsidP="0041660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A573FA">
              <w:rPr>
                <w:lang w:val="en-AU"/>
              </w:rPr>
              <w:t>Higher Education</w:t>
            </w:r>
          </w:p>
        </w:tc>
      </w:tr>
      <w:tr w:rsidR="00A573FA" w:rsidRPr="00B3277C" w:rsidTr="00A573FA">
        <w:tc>
          <w:tcPr>
            <w:tcW w:w="7924" w:type="dxa"/>
          </w:tcPr>
          <w:p w:rsidR="00A573FA" w:rsidRPr="00B3277C" w:rsidRDefault="00A573FA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 w:rsidR="00470A4B">
              <w:rPr>
                <w:lang w:val="en-AU"/>
              </w:rPr>
              <w:t>, except section 26</w:t>
            </w:r>
          </w:p>
        </w:tc>
      </w:tr>
      <w:tr w:rsidR="00FB040D" w:rsidRPr="00B3277C" w:rsidTr="00A573FA">
        <w:tc>
          <w:tcPr>
            <w:tcW w:w="7924" w:type="dxa"/>
          </w:tcPr>
          <w:p w:rsidR="00FB040D" w:rsidRPr="00B3277C" w:rsidRDefault="00FB040D" w:rsidP="00A573F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Default="00A52EA6" w:rsidP="008A2584">
      <w:pPr>
        <w:rPr>
          <w:lang w:val="en-AU"/>
        </w:rPr>
      </w:pPr>
    </w:p>
    <w:p w:rsidR="00B61751" w:rsidRDefault="00B61751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B6AF4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B6AF4" w:rsidRPr="00B3277C" w:rsidRDefault="00AB6AF4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Vocational Education and Skills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</w:tbl>
    <w:p w:rsidR="00AB6AF4" w:rsidRDefault="00AB6AF4" w:rsidP="008A2584">
      <w:pPr>
        <w:rPr>
          <w:lang w:val="en-AU"/>
        </w:rPr>
      </w:pPr>
    </w:p>
    <w:p w:rsidR="00AB6AF4" w:rsidRPr="00B3277C" w:rsidRDefault="00AB6AF4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(Third-Party Insurance) Act 2008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Default="00006DAF" w:rsidP="00006DAF">
      <w:pPr>
        <w:rPr>
          <w:lang w:val="en-AU"/>
        </w:rPr>
      </w:pPr>
    </w:p>
    <w:p w:rsidR="00043A5C" w:rsidRDefault="00043A5C" w:rsidP="00006DA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Default="00F644D1" w:rsidP="00006DAF">
      <w:pPr>
        <w:rPr>
          <w:lang w:val="en-AU"/>
        </w:rPr>
      </w:pPr>
    </w:p>
    <w:p w:rsidR="00F644D1" w:rsidRDefault="00F644D1" w:rsidP="00006DA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6" w:name="_Toc524509998"/>
      <w:r w:rsidRPr="00B3277C">
        <w:rPr>
          <w:rStyle w:val="CharPartNo"/>
        </w:rPr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6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  <w:r w:rsidR="00C5463B">
              <w:rPr>
                <w:lang w:val="en-AU"/>
              </w:rPr>
              <w:t xml:space="preserve"> and Wellbeing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7" w:name="_Toc524509999"/>
      <w:r w:rsidRPr="00B3277C">
        <w:rPr>
          <w:rStyle w:val="CharPartNo"/>
        </w:rPr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7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  <w:r>
              <w:rPr>
                <w:lang w:val="en-AU"/>
              </w:rPr>
              <w:t xml:space="preserve"> and Wellbeing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18" w:name="_Toc524510000"/>
      <w:r w:rsidRPr="00B3277C">
        <w:rPr>
          <w:rStyle w:val="CharPartNo"/>
        </w:rPr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8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19" w:name="_Toc524510001"/>
      <w:r w:rsidRPr="00B3277C">
        <w:rPr>
          <w:rStyle w:val="CharPartNo"/>
        </w:rPr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19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Bill of Rights 1688 1 Will &amp; Mary sess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and Civil Justice 1351 25 Edw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1354 28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1368 42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Magna Carta (1297) 25 Edw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 xml:space="preserve">pt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9D6428" w:rsidRPr="00B3277C" w:rsidTr="006C0702">
        <w:tc>
          <w:tcPr>
            <w:tcW w:w="7924" w:type="dxa"/>
          </w:tcPr>
          <w:p w:rsidR="009D6428" w:rsidRPr="00B3277C" w:rsidRDefault="009D6428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Fuels Control Act 1979,</w:t>
            </w:r>
            <w:r w:rsidR="003915A0" w:rsidRPr="00B3277C">
              <w:rPr>
                <w:lang w:val="en-AU"/>
              </w:rPr>
              <w:t xml:space="preserve"> except</w:t>
            </w:r>
            <w:r w:rsidRPr="00B3277C">
              <w:rPr>
                <w:lang w:val="en-AU"/>
              </w:rPr>
              <w:t xml:space="preserve"> section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Act 1985 (Cwlth)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Charge Act 1985 (Cwlth)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B3277C">
              <w:rPr>
                <w:lang w:val="en-AU"/>
              </w:rPr>
              <w:t>Road Transport (General) Act 1999, exc</w:t>
            </w:r>
            <w:r w:rsidR="00A94394">
              <w:rPr>
                <w:lang w:val="en-AU"/>
              </w:rPr>
              <w:t xml:space="preserve">ept sections 12, 13, 14, 19, </w:t>
            </w:r>
            <w:r w:rsidRPr="00B3277C">
              <w:rPr>
                <w:lang w:val="en-AU"/>
              </w:rPr>
              <w:t xml:space="preserve">20 and administration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78318B">
              <w:t>or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 xml:space="preserve"> 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3915A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Fuels Control Act 1979, </w:t>
            </w:r>
            <w:r w:rsidR="003915A0" w:rsidRPr="00B3277C">
              <w:rPr>
                <w:lang w:val="en-AU"/>
              </w:rPr>
              <w:t>se</w:t>
            </w:r>
            <w:r w:rsidRPr="00B3277C">
              <w:rPr>
                <w:lang w:val="en-AU"/>
              </w:rPr>
              <w:t>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0" w:name="_Toc524510002"/>
      <w:r w:rsidRPr="00B3277C">
        <w:rPr>
          <w:rStyle w:val="CharPartNo"/>
        </w:rPr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0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Default="00901096" w:rsidP="00B1364B">
      <w:pPr>
        <w:rPr>
          <w:szCs w:val="24"/>
          <w:lang w:val="en-AU"/>
        </w:rPr>
      </w:pPr>
    </w:p>
    <w:p w:rsidR="00901096" w:rsidRDefault="00901096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90109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Act 2007, chapter 23</w:t>
            </w:r>
          </w:p>
        </w:tc>
      </w:tr>
    </w:tbl>
    <w:p w:rsidR="00901096" w:rsidRDefault="00901096" w:rsidP="00B1364B">
      <w:pPr>
        <w:rPr>
          <w:szCs w:val="24"/>
          <w:lang w:val="en-AU"/>
        </w:rPr>
      </w:pPr>
    </w:p>
    <w:p w:rsidR="00F36B7F" w:rsidRDefault="00F36B7F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Default="00F36B7F" w:rsidP="00B1364B">
      <w:pPr>
        <w:rPr>
          <w:szCs w:val="24"/>
          <w:lang w:val="en-AU"/>
        </w:rPr>
      </w:pPr>
    </w:p>
    <w:p w:rsidR="00901096" w:rsidRPr="00B3277C" w:rsidRDefault="00901096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Canberra Water Supply (Googong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(Technical Regulation) Act 2014 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B3277C" w:rsidRDefault="00B1364B" w:rsidP="00637E8D">
      <w:pPr>
        <w:rPr>
          <w:lang w:val="en-AU"/>
        </w:rPr>
      </w:pPr>
    </w:p>
    <w:p w:rsidR="00524AA4" w:rsidRDefault="00524AA4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Default="009731D9" w:rsidP="00637E8D">
      <w:pPr>
        <w:rPr>
          <w:lang w:val="en-AU"/>
        </w:rPr>
      </w:pPr>
    </w:p>
    <w:p w:rsidR="009731D9" w:rsidRDefault="009731D9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Default="00443EE2" w:rsidP="00637E8D">
      <w:pPr>
        <w:rPr>
          <w:lang w:val="en-AU"/>
        </w:rPr>
      </w:pPr>
    </w:p>
    <w:p w:rsidR="00443EE2" w:rsidRPr="00B3277C" w:rsidRDefault="00443EE2" w:rsidP="00637E8D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Planning and Development Act 2007, except chapter </w:t>
            </w:r>
            <w:r w:rsidR="00913560">
              <w:rPr>
                <w:lang w:val="en-AU"/>
              </w:rPr>
              <w:t>23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p w:rsidR="009F7F2B" w:rsidRDefault="009F7F2B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Default="00D5595C" w:rsidP="002D2C37">
      <w:pPr>
        <w:rPr>
          <w:lang w:val="en-AU"/>
        </w:rPr>
      </w:pPr>
    </w:p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1" w:name="_Toc524510003"/>
      <w:r w:rsidRPr="00B3277C">
        <w:rPr>
          <w:rStyle w:val="CharPartNo"/>
        </w:rPr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1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  <w:tr w:rsidR="005917B8" w:rsidRPr="00B3277C" w:rsidTr="00C56286">
        <w:tc>
          <w:tcPr>
            <w:tcW w:w="7924" w:type="dxa"/>
          </w:tcPr>
          <w:p w:rsidR="005917B8" w:rsidRPr="00B3277C" w:rsidRDefault="005917B8" w:rsidP="00183B5E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 w:rsidR="00183B5E"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2" w:name="_Toc524510004"/>
      <w:r w:rsidRPr="00B3277C">
        <w:rPr>
          <w:rStyle w:val="CharPartNo"/>
        </w:rPr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2"/>
    </w:p>
    <w:p w:rsidR="00347CB4" w:rsidRPr="00FA17D9" w:rsidRDefault="00347CB4" w:rsidP="00FA17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4437F"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744D4" w:rsidRPr="00B3277C" w:rsidTr="00443EE2">
        <w:tc>
          <w:tcPr>
            <w:tcW w:w="7924" w:type="dxa"/>
          </w:tcPr>
          <w:p w:rsidR="002744D4" w:rsidRPr="00B3277C" w:rsidRDefault="002744D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23D95" w:rsidRPr="00B3277C" w:rsidTr="00853B43">
        <w:trPr>
          <w:cantSplit/>
        </w:trPr>
        <w:tc>
          <w:tcPr>
            <w:tcW w:w="7924" w:type="dxa"/>
          </w:tcPr>
          <w:p w:rsidR="00B23D95" w:rsidRPr="00B3277C" w:rsidRDefault="00B23D95" w:rsidP="00B23D9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4E7766" w:rsidRPr="00B3277C" w:rsidTr="004E7766">
        <w:trPr>
          <w:cantSplit/>
        </w:trPr>
        <w:tc>
          <w:tcPr>
            <w:tcW w:w="7924" w:type="dxa"/>
          </w:tcPr>
          <w:p w:rsidR="004E7766" w:rsidRPr="004159FD" w:rsidRDefault="004E7766" w:rsidP="004E7766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4159FD" w:rsidRPr="00B3277C" w:rsidTr="00853B43">
        <w:trPr>
          <w:cantSplit/>
        </w:trPr>
        <w:tc>
          <w:tcPr>
            <w:tcW w:w="7924" w:type="dxa"/>
          </w:tcPr>
          <w:p w:rsidR="004159FD" w:rsidRPr="00B3277C" w:rsidRDefault="004159FD" w:rsidP="009A5BC1">
            <w:pPr>
              <w:pStyle w:val="TableText10"/>
              <w:spacing w:after="0"/>
              <w:rPr>
                <w:lang w:val="en-AU"/>
              </w:rPr>
            </w:pPr>
            <w:r w:rsidRPr="004159FD">
              <w:rPr>
                <w:lang w:val="en-AU"/>
              </w:rPr>
              <w:t>Veterinary Surgeons Act 2015</w:t>
            </w:r>
          </w:p>
        </w:tc>
      </w:tr>
      <w:tr w:rsidR="00783BB1" w:rsidRPr="00B3277C" w:rsidTr="00853B43">
        <w:trPr>
          <w:cantSplit/>
        </w:trPr>
        <w:tc>
          <w:tcPr>
            <w:tcW w:w="7924" w:type="dxa"/>
          </w:tcPr>
          <w:p w:rsidR="00783BB1" w:rsidRPr="004159FD" w:rsidRDefault="00783BB1" w:rsidP="009A5BC1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197F17" w:rsidRPr="00FA17D9" w:rsidRDefault="00197F17" w:rsidP="00197F17">
      <w:pPr>
        <w:rPr>
          <w:sz w:val="18"/>
          <w:szCs w:val="18"/>
          <w:lang w:val="en-AU"/>
        </w:rPr>
      </w:pPr>
    </w:p>
    <w:p w:rsidR="006206E2" w:rsidRPr="00FA17D9" w:rsidRDefault="006206E2" w:rsidP="00197F17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53951" w:rsidRPr="00B3277C" w:rsidTr="00C56286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53951" w:rsidRPr="00B3277C" w:rsidRDefault="00353951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Roads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8E72B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 xml:space="preserve">Minister for </w:t>
            </w:r>
            <w:r w:rsidR="008E72BA">
              <w:rPr>
                <w:lang w:val="en-AU"/>
              </w:rPr>
              <w:t>Roads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661063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 xml:space="preserve">Minister for </w:t>
            </w:r>
            <w:r w:rsidR="00661063">
              <w:rPr>
                <w:lang w:val="en-AU"/>
              </w:rPr>
              <w:t>Roads</w:t>
            </w:r>
          </w:p>
        </w:tc>
      </w:tr>
      <w:tr w:rsidR="00661063" w:rsidRPr="00B3277C" w:rsidTr="00C56286">
        <w:trPr>
          <w:cantSplit/>
        </w:trPr>
        <w:tc>
          <w:tcPr>
            <w:tcW w:w="7924" w:type="dxa"/>
          </w:tcPr>
          <w:p w:rsidR="00661063" w:rsidRPr="00B3277C" w:rsidRDefault="00661063" w:rsidP="00C5628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661063" w:rsidRPr="008A38C5" w:rsidTr="00C56286">
        <w:trPr>
          <w:cantSplit/>
        </w:trPr>
        <w:tc>
          <w:tcPr>
            <w:tcW w:w="7924" w:type="dxa"/>
          </w:tcPr>
          <w:p w:rsidR="00661063" w:rsidRPr="008A38C5" w:rsidRDefault="00661063" w:rsidP="00C5628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353951" w:rsidRPr="00FA17D9" w:rsidRDefault="00353951" w:rsidP="00197F17">
      <w:pPr>
        <w:rPr>
          <w:sz w:val="18"/>
          <w:szCs w:val="18"/>
          <w:lang w:val="en-AU"/>
        </w:rPr>
      </w:pPr>
    </w:p>
    <w:p w:rsidR="00353951" w:rsidRPr="00FA17D9" w:rsidRDefault="00353951" w:rsidP="00197F17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53951" w:rsidRPr="00B3277C" w:rsidTr="00C56286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53951" w:rsidRPr="00B3277C" w:rsidRDefault="00353951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Transport</w:t>
            </w:r>
          </w:p>
        </w:tc>
      </w:tr>
      <w:tr w:rsidR="00353951" w:rsidRPr="00B3277C" w:rsidTr="00C56286">
        <w:tc>
          <w:tcPr>
            <w:tcW w:w="7924" w:type="dxa"/>
          </w:tcPr>
          <w:p w:rsidR="00353951" w:rsidRPr="00B3277C" w:rsidRDefault="00353951" w:rsidP="004E7766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353951" w:rsidRPr="008A38C5" w:rsidTr="00C56286">
        <w:trPr>
          <w:cantSplit/>
        </w:trPr>
        <w:tc>
          <w:tcPr>
            <w:tcW w:w="7924" w:type="dxa"/>
          </w:tcPr>
          <w:p w:rsidR="00353951" w:rsidRPr="008A38C5" w:rsidRDefault="00353951" w:rsidP="004E7766">
            <w:pPr>
              <w:pStyle w:val="TableText10"/>
              <w:keepNext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353951" w:rsidRPr="00B3277C" w:rsidTr="00C56286">
        <w:trPr>
          <w:cantSplit/>
        </w:trPr>
        <w:tc>
          <w:tcPr>
            <w:tcW w:w="7924" w:type="dxa"/>
          </w:tcPr>
          <w:p w:rsidR="00353951" w:rsidRPr="00B3277C" w:rsidRDefault="00353951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353951" w:rsidRPr="004E7766" w:rsidRDefault="00353951" w:rsidP="00FA17D9">
      <w:pPr>
        <w:rPr>
          <w:sz w:val="18"/>
          <w:szCs w:val="18"/>
          <w:lang w:val="en-AU"/>
        </w:rPr>
      </w:pPr>
    </w:p>
    <w:p w:rsidR="004E7766" w:rsidRPr="004E7766" w:rsidRDefault="004E7766" w:rsidP="00FA17D9">
      <w:pPr>
        <w:rPr>
          <w:sz w:val="18"/>
          <w:szCs w:val="18"/>
          <w:lang w:val="en-AU"/>
        </w:rPr>
      </w:pPr>
    </w:p>
    <w:sectPr w:rsidR="004E7766" w:rsidRPr="004E7766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5A" w:rsidRDefault="005E595A" w:rsidP="007918F9">
      <w:r>
        <w:separator/>
      </w:r>
    </w:p>
  </w:endnote>
  <w:endnote w:type="continuationSeparator" w:id="0">
    <w:p w:rsidR="005E595A" w:rsidRDefault="005E595A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29" w:rsidRPr="004954D0" w:rsidRDefault="004954D0" w:rsidP="004954D0">
    <w:pPr>
      <w:pStyle w:val="Footer"/>
      <w:jc w:val="center"/>
      <w:rPr>
        <w:rFonts w:cs="Arial"/>
        <w:sz w:val="14"/>
      </w:rPr>
    </w:pPr>
    <w:r w:rsidRPr="004954D0">
      <w:rPr>
        <w:rFonts w:cs="Arial"/>
        <w:sz w:val="14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5E595A" w:rsidTr="00CB23E4">
      <w:tc>
        <w:tcPr>
          <w:tcW w:w="1061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E595A">
      <w:tc>
        <w:tcPr>
          <w:tcW w:w="847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E595A" w:rsidTr="00E8685E">
      <w:tc>
        <w:tcPr>
          <w:tcW w:w="1061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5E595A" w:rsidTr="00E8685E">
      <w:tc>
        <w:tcPr>
          <w:tcW w:w="1061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5E595A" w:rsidRDefault="005E595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63F29"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Pr="004954D0" w:rsidRDefault="005E595A" w:rsidP="004954D0">
    <w:pPr>
      <w:pStyle w:val="Status"/>
      <w:rPr>
        <w:rFonts w:cs="Arial"/>
      </w:rPr>
    </w:pPr>
    <w:r w:rsidRPr="004954D0">
      <w:rPr>
        <w:rFonts w:cs="Arial"/>
      </w:rPr>
      <w:fldChar w:fldCharType="begin"/>
    </w:r>
    <w:r w:rsidRPr="004954D0">
      <w:rPr>
        <w:rFonts w:cs="Arial"/>
      </w:rPr>
      <w:instrText xml:space="preserve"> DOCPROPERTY "Status" </w:instrText>
    </w:r>
    <w:r w:rsidRPr="004954D0">
      <w:rPr>
        <w:rFonts w:cs="Arial"/>
      </w:rPr>
      <w:fldChar w:fldCharType="separate"/>
    </w:r>
    <w:r w:rsidR="00163F29" w:rsidRPr="004954D0">
      <w:rPr>
        <w:rFonts w:cs="Arial"/>
      </w:rPr>
      <w:t xml:space="preserve"> </w:t>
    </w:r>
    <w:r w:rsidRPr="004954D0">
      <w:rPr>
        <w:rFonts w:cs="Arial"/>
      </w:rPr>
      <w:fldChar w:fldCharType="end"/>
    </w:r>
    <w:r w:rsidR="004954D0" w:rsidRPr="004954D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Pr="004954D0" w:rsidRDefault="004954D0" w:rsidP="004954D0">
    <w:pPr>
      <w:pStyle w:val="Footer"/>
      <w:jc w:val="center"/>
      <w:rPr>
        <w:rFonts w:cs="Arial"/>
        <w:sz w:val="14"/>
      </w:rPr>
    </w:pPr>
    <w:r w:rsidRPr="004954D0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E595A" w:rsidTr="009B6745">
      <w:tc>
        <w:tcPr>
          <w:tcW w:w="846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</w:tr>
  </w:tbl>
  <w:p w:rsidR="005E595A" w:rsidRPr="004954D0" w:rsidRDefault="004954D0" w:rsidP="004954D0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r w:rsidRPr="004954D0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5E595A">
      <w:tc>
        <w:tcPr>
          <w:tcW w:w="1060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5E595A" w:rsidRDefault="00C45B6C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163F29">
            <w:t>Administrative Arrangements 2018 (No 1)</w:t>
          </w:r>
          <w:r>
            <w:fldChar w:fldCharType="end"/>
          </w:r>
        </w:p>
        <w:p w:rsidR="005E595A" w:rsidRDefault="005E595A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63F2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5E595A" w:rsidRDefault="005E595A" w:rsidP="00821648">
    <w:pPr>
      <w:pStyle w:val="Status"/>
      <w:rPr>
        <w:rFonts w:cs="Arial"/>
      </w:rPr>
    </w:pPr>
    <w:r w:rsidRPr="00821648">
      <w:rPr>
        <w:rFonts w:cs="Arial"/>
      </w:rPr>
      <w:t>Unauthorised version prepared by ACT Parliamentary Counsel’s Office</w:t>
    </w:r>
  </w:p>
  <w:p w:rsidR="005E595A" w:rsidRDefault="005E595A" w:rsidP="00A10A5B">
    <w:pPr>
      <w:pStyle w:val="Status"/>
      <w:rPr>
        <w:rFonts w:cs="Arial"/>
      </w:rPr>
    </w:pPr>
    <w:r w:rsidRPr="00A10A5B">
      <w:rPr>
        <w:rFonts w:cs="Arial"/>
      </w:rPr>
      <w:t>Unauthorised version prepared by ACT Parliamentary Counsel’s Office</w:t>
    </w:r>
  </w:p>
  <w:p w:rsidR="005E595A" w:rsidRDefault="005E595A" w:rsidP="00C07F1E">
    <w:pPr>
      <w:pStyle w:val="Status"/>
      <w:rPr>
        <w:rFonts w:cs="Arial"/>
      </w:rPr>
    </w:pPr>
    <w:r w:rsidRPr="00C07F1E">
      <w:rPr>
        <w:rFonts w:cs="Arial"/>
      </w:rPr>
      <w:t>Unauthorised version prepared by ACT Parliamentary Counsel’s Office</w:t>
    </w:r>
  </w:p>
  <w:p w:rsidR="005E595A" w:rsidRDefault="005E595A" w:rsidP="005279CB">
    <w:pPr>
      <w:pStyle w:val="Status"/>
      <w:rPr>
        <w:rFonts w:cs="Arial"/>
      </w:rPr>
    </w:pPr>
    <w:r w:rsidRPr="005279CB">
      <w:rPr>
        <w:rFonts w:cs="Arial"/>
      </w:rPr>
      <w:t>Unauthorised version prepared by ACT Parliamentary Counsel’s Office</w:t>
    </w:r>
  </w:p>
  <w:p w:rsidR="005E595A" w:rsidRDefault="005E595A" w:rsidP="00B11E9F">
    <w:pPr>
      <w:pStyle w:val="Status"/>
      <w:rPr>
        <w:rFonts w:cs="Arial"/>
      </w:rPr>
    </w:pPr>
    <w:r w:rsidRPr="00B11E9F">
      <w:rPr>
        <w:rFonts w:cs="Arial"/>
      </w:rPr>
      <w:t>Unauthorised version prepared by ACT Parliamentary Counsel’s Office</w:t>
    </w:r>
  </w:p>
  <w:p w:rsidR="005E595A" w:rsidRPr="007975E0" w:rsidRDefault="005E595A" w:rsidP="007975E0">
    <w:pPr>
      <w:pStyle w:val="Status"/>
      <w:rPr>
        <w:rFonts w:cs="Arial"/>
      </w:rPr>
    </w:pPr>
    <w:r w:rsidRPr="007975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CC33A3">
    <w:pPr>
      <w:pBdr>
        <w:bottom w:val="single" w:sz="4" w:space="1" w:color="auto"/>
      </w:pBdr>
      <w:rPr>
        <w:sz w:val="16"/>
        <w:szCs w:val="16"/>
      </w:rPr>
    </w:pPr>
  </w:p>
  <w:p w:rsidR="005E595A" w:rsidRPr="004954D0" w:rsidRDefault="004954D0" w:rsidP="004954D0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r w:rsidRPr="004954D0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5E595A">
      <w:tc>
        <w:tcPr>
          <w:tcW w:w="847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63F2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5E595A" w:rsidTr="00CB23E4">
      <w:tc>
        <w:tcPr>
          <w:tcW w:w="1061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5E595A" w:rsidRDefault="005E595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5E595A">
      <w:tc>
        <w:tcPr>
          <w:tcW w:w="847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54D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5E595A" w:rsidRDefault="005E595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3F29">
            <w:rPr>
              <w:lang w:val="en-AU"/>
            </w:rPr>
            <w:t>Administrative Arrangements 2018 (No 2)</w:t>
          </w:r>
          <w:r>
            <w:rPr>
              <w:lang w:val="en-AU"/>
            </w:rPr>
            <w:fldChar w:fldCharType="end"/>
          </w:r>
        </w:p>
        <w:p w:rsidR="005E595A" w:rsidRDefault="005E595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5E595A" w:rsidRDefault="005E59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3F29">
            <w:t>NI2018-523</w:t>
          </w:r>
          <w:r>
            <w:fldChar w:fldCharType="end"/>
          </w:r>
          <w:r>
            <w:br/>
          </w:r>
        </w:p>
      </w:tc>
    </w:tr>
  </w:tbl>
  <w:p w:rsidR="005E595A" w:rsidRPr="004954D0" w:rsidRDefault="004954D0" w:rsidP="004954D0">
    <w:pPr>
      <w:pStyle w:val="Status"/>
      <w:rPr>
        <w:rFonts w:cs="Arial"/>
      </w:rPr>
    </w:pPr>
    <w:r w:rsidRPr="004954D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5E595A" w:rsidTr="00E8685E">
        <w:trPr>
          <w:jc w:val="center"/>
        </w:trPr>
        <w:tc>
          <w:tcPr>
            <w:tcW w:w="5741" w:type="dxa"/>
          </w:tcPr>
          <w:p w:rsidR="005E595A" w:rsidRDefault="005E595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separate"/>
            </w:r>
            <w:r>
              <w:rPr>
                <w:noProof/>
              </w:rPr>
              <w:t>Ministers, administrative units and functions</w:t>
            </w:r>
            <w:r>
              <w:fldChar w:fldCharType="end"/>
            </w:r>
          </w:p>
        </w:tc>
        <w:tc>
          <w:tcPr>
            <w:tcW w:w="1560" w:type="dxa"/>
          </w:tcPr>
          <w:p w:rsidR="005E595A" w:rsidRDefault="005E595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Schedule 1</w:t>
            </w:r>
            <w:r>
              <w:rPr>
                <w:b/>
              </w:rPr>
              <w:fldChar w:fldCharType="end"/>
            </w:r>
          </w:p>
        </w:tc>
      </w:tr>
      <w:tr w:rsidR="005E595A" w:rsidTr="00E8685E">
        <w:trPr>
          <w:jc w:val="center"/>
        </w:trPr>
        <w:tc>
          <w:tcPr>
            <w:tcW w:w="5741" w:type="dxa"/>
          </w:tcPr>
          <w:p w:rsidR="005E595A" w:rsidRDefault="005E595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5E595A" w:rsidRDefault="005E595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5E595A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5E595A" w:rsidRDefault="005E595A" w:rsidP="00E8685E">
            <w:pPr>
              <w:pStyle w:val="HeaderOdd6"/>
            </w:pPr>
          </w:p>
        </w:tc>
      </w:tr>
    </w:tbl>
    <w:p w:rsidR="005E595A" w:rsidRDefault="005E595A" w:rsidP="00E8685E">
      <w:pPr>
        <w:pStyle w:val="Header"/>
      </w:pPr>
    </w:p>
    <w:p w:rsidR="005E595A" w:rsidRDefault="005E595A">
      <w:pPr>
        <w:pStyle w:val="Header"/>
      </w:pPr>
    </w:p>
    <w:p w:rsidR="005E595A" w:rsidRDefault="005E595A"/>
    <w:p w:rsidR="005E595A" w:rsidRDefault="005E595A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900"/>
        <w:gridCol w:w="1342"/>
      </w:tblGrid>
      <w:tr w:rsidR="005E595A" w:rsidTr="00E8685E">
        <w:tc>
          <w:tcPr>
            <w:tcW w:w="1061" w:type="pct"/>
            <w:tcBorders>
              <w:top w:val="single" w:sz="4" w:space="0" w:color="auto"/>
            </w:tcBorders>
          </w:tcPr>
          <w:p w:rsidR="005E595A" w:rsidRDefault="005E595A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NI2018-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5E595A" w:rsidRDefault="005E595A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2018 (No 2)</w:t>
            </w:r>
            <w:r>
              <w:rPr>
                <w:lang w:val="en-AU"/>
              </w:rPr>
              <w:fldChar w:fldCharType="end"/>
            </w:r>
          </w:p>
          <w:p w:rsidR="005E595A" w:rsidRDefault="005E595A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5E595A" w:rsidRDefault="005E595A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5E595A" w:rsidRPr="007975E0" w:rsidRDefault="005E595A" w:rsidP="00E53401">
      <w:pPr>
        <w:pStyle w:val="Status"/>
        <w:rPr>
          <w:rFonts w:cs="Arial"/>
        </w:rPr>
      </w:pPr>
    </w:p>
    <w:p w:rsidR="005E595A" w:rsidRDefault="005E595A">
      <w:pPr>
        <w:pStyle w:val="Footer"/>
      </w:pPr>
    </w:p>
    <w:p w:rsidR="005E595A" w:rsidRDefault="005E595A"/>
    <w:p w:rsidR="005E595A" w:rsidRDefault="005E595A" w:rsidP="007918F9">
      <w:r>
        <w:separator/>
      </w:r>
    </w:p>
  </w:footnote>
  <w:footnote w:type="continuationSeparator" w:id="0">
    <w:p w:rsidR="005E595A" w:rsidRDefault="005E595A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29" w:rsidRDefault="00163F2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5E595A">
      <w:trPr>
        <w:jc w:val="center"/>
      </w:trPr>
      <w:tc>
        <w:tcPr>
          <w:tcW w:w="1560" w:type="dxa"/>
        </w:tcPr>
        <w:p w:rsidR="005E595A" w:rsidRDefault="005E595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4954D0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4954D0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</w:tr>
    <w:tr w:rsidR="005E595A">
      <w:trPr>
        <w:jc w:val="center"/>
      </w:trPr>
      <w:tc>
        <w:tcPr>
          <w:tcW w:w="1560" w:type="dxa"/>
        </w:tcPr>
        <w:p w:rsidR="005E595A" w:rsidRDefault="005E595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5E595A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E595A" w:rsidRDefault="005E595A">
          <w:pPr>
            <w:pStyle w:val="HeaderEven6"/>
          </w:pPr>
        </w:p>
      </w:tc>
    </w:tr>
  </w:tbl>
  <w:p w:rsidR="005E595A" w:rsidRDefault="005E595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5E595A" w:rsidTr="00E8685E">
      <w:trPr>
        <w:jc w:val="center"/>
      </w:trPr>
      <w:tc>
        <w:tcPr>
          <w:tcW w:w="5741" w:type="dxa"/>
        </w:tcPr>
        <w:p w:rsidR="005E595A" w:rsidRDefault="005E595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4954D0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5E595A" w:rsidRDefault="005E595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4954D0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5E595A" w:rsidTr="00E8685E">
      <w:trPr>
        <w:jc w:val="center"/>
      </w:trPr>
      <w:tc>
        <w:tcPr>
          <w:tcW w:w="5741" w:type="dxa"/>
        </w:tcPr>
        <w:p w:rsidR="005E595A" w:rsidRDefault="005E595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5E595A" w:rsidRDefault="005E595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5E595A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E595A" w:rsidRDefault="005E595A" w:rsidP="00E8685E">
          <w:pPr>
            <w:pStyle w:val="HeaderOdd6"/>
          </w:pPr>
        </w:p>
      </w:tc>
    </w:tr>
  </w:tbl>
  <w:p w:rsidR="005E595A" w:rsidRDefault="005E595A" w:rsidP="00E8685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5E595A" w:rsidTr="00E8685E">
      <w:trPr>
        <w:jc w:val="center"/>
      </w:trPr>
      <w:tc>
        <w:tcPr>
          <w:tcW w:w="5741" w:type="dxa"/>
        </w:tcPr>
        <w:p w:rsidR="005E595A" w:rsidRDefault="005E595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63F29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5E595A" w:rsidRDefault="005E595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63F29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5E595A" w:rsidTr="00E8685E">
      <w:trPr>
        <w:jc w:val="center"/>
      </w:trPr>
      <w:tc>
        <w:tcPr>
          <w:tcW w:w="5741" w:type="dxa"/>
        </w:tcPr>
        <w:p w:rsidR="005E595A" w:rsidRDefault="005E595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163F29">
            <w:rPr>
              <w:noProof/>
            </w:rPr>
            <w:t>Chief Minister, Treasury and Economic Development Directorate</w:t>
          </w:r>
          <w:r>
            <w:fldChar w:fldCharType="end"/>
          </w:r>
        </w:p>
      </w:tc>
      <w:tc>
        <w:tcPr>
          <w:tcW w:w="1560" w:type="dxa"/>
        </w:tcPr>
        <w:p w:rsidR="005E595A" w:rsidRDefault="005E595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163F29">
            <w:rPr>
              <w:b/>
              <w:noProof/>
            </w:rPr>
            <w:t>Part 2.1</w:t>
          </w:r>
          <w:r>
            <w:rPr>
              <w:b/>
            </w:rPr>
            <w:fldChar w:fldCharType="end"/>
          </w:r>
        </w:p>
      </w:tc>
    </w:tr>
    <w:tr w:rsidR="005E595A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E595A" w:rsidRDefault="005E595A" w:rsidP="00E8685E">
          <w:pPr>
            <w:pStyle w:val="HeaderOdd6"/>
          </w:pPr>
        </w:p>
      </w:tc>
    </w:tr>
  </w:tbl>
  <w:p w:rsidR="005E595A" w:rsidRDefault="005E595A" w:rsidP="00E8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29" w:rsidRDefault="0016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29" w:rsidRDefault="00163F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5E595A">
      <w:tc>
        <w:tcPr>
          <w:tcW w:w="900" w:type="pct"/>
        </w:tcPr>
        <w:p w:rsidR="005E595A" w:rsidRDefault="005E595A">
          <w:pPr>
            <w:pStyle w:val="HeaderEven"/>
          </w:pPr>
        </w:p>
      </w:tc>
      <w:tc>
        <w:tcPr>
          <w:tcW w:w="4100" w:type="pct"/>
        </w:tcPr>
        <w:p w:rsidR="005E595A" w:rsidRDefault="005E595A">
          <w:pPr>
            <w:pStyle w:val="HeaderEven"/>
          </w:pPr>
        </w:p>
      </w:tc>
    </w:tr>
    <w:tr w:rsidR="005E595A">
      <w:tc>
        <w:tcPr>
          <w:tcW w:w="4100" w:type="pct"/>
          <w:gridSpan w:val="2"/>
          <w:tcBorders>
            <w:bottom w:val="single" w:sz="4" w:space="0" w:color="auto"/>
          </w:tcBorders>
        </w:tcPr>
        <w:p w:rsidR="005E595A" w:rsidRDefault="005E595A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954D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5E595A" w:rsidRDefault="005E595A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4954D0">
      <w:rPr>
        <w:noProof/>
      </w:rPr>
      <w:t>Page</w:t>
    </w:r>
    <w:r w:rsidR="004954D0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5E595A">
      <w:tc>
        <w:tcPr>
          <w:tcW w:w="4100" w:type="pct"/>
        </w:tcPr>
        <w:p w:rsidR="005E595A" w:rsidRDefault="005E595A">
          <w:pPr>
            <w:pStyle w:val="HeaderOdd"/>
          </w:pPr>
        </w:p>
      </w:tc>
      <w:tc>
        <w:tcPr>
          <w:tcW w:w="900" w:type="pct"/>
        </w:tcPr>
        <w:p w:rsidR="005E595A" w:rsidRDefault="005E595A">
          <w:pPr>
            <w:pStyle w:val="HeaderOdd"/>
          </w:pPr>
        </w:p>
      </w:tc>
    </w:tr>
    <w:tr w:rsidR="005E595A">
      <w:tc>
        <w:tcPr>
          <w:tcW w:w="900" w:type="pct"/>
          <w:gridSpan w:val="2"/>
          <w:tcBorders>
            <w:bottom w:val="single" w:sz="4" w:space="0" w:color="auto"/>
          </w:tcBorders>
        </w:tcPr>
        <w:p w:rsidR="005E595A" w:rsidRDefault="005E595A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5E595A" w:rsidRDefault="005E595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5E595A">
      <w:tc>
        <w:tcPr>
          <w:tcW w:w="900" w:type="pct"/>
        </w:tcPr>
        <w:p w:rsidR="005E595A" w:rsidRDefault="005E595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5E595A">
      <w:tc>
        <w:tcPr>
          <w:tcW w:w="900" w:type="pct"/>
        </w:tcPr>
        <w:p w:rsidR="005E595A" w:rsidRDefault="005E595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5E595A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E595A" w:rsidRDefault="00C45B6C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163F29">
            <w:t>Section</w:t>
          </w:r>
          <w:r>
            <w:fldChar w:fldCharType="end"/>
          </w:r>
          <w:r w:rsidR="005E595A">
            <w:t xml:space="preserve"> </w:t>
          </w:r>
          <w:r w:rsidR="005E595A">
            <w:fldChar w:fldCharType="begin"/>
          </w:r>
          <w:r w:rsidR="005E595A">
            <w:instrText xml:space="preserve"> STYLEREF CharSectNo \*charformat </w:instrText>
          </w:r>
          <w:r w:rsidR="005E595A">
            <w:fldChar w:fldCharType="end"/>
          </w:r>
        </w:p>
      </w:tc>
    </w:tr>
  </w:tbl>
  <w:p w:rsidR="005E595A" w:rsidRDefault="005E595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5E595A">
      <w:tc>
        <w:tcPr>
          <w:tcW w:w="4100" w:type="pct"/>
        </w:tcPr>
        <w:p w:rsidR="005E595A" w:rsidRDefault="005E595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5E595A" w:rsidRDefault="005E595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5E595A">
      <w:tc>
        <w:tcPr>
          <w:tcW w:w="4100" w:type="pct"/>
        </w:tcPr>
        <w:p w:rsidR="005E595A" w:rsidRDefault="005E595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5E595A" w:rsidRDefault="005E595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5E595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E595A" w:rsidRDefault="005E595A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5E595A" w:rsidRDefault="005E595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5E595A">
      <w:tc>
        <w:tcPr>
          <w:tcW w:w="900" w:type="pct"/>
        </w:tcPr>
        <w:p w:rsidR="005E595A" w:rsidRDefault="005E595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5E595A">
      <w:tc>
        <w:tcPr>
          <w:tcW w:w="900" w:type="pct"/>
        </w:tcPr>
        <w:p w:rsidR="005E595A" w:rsidRDefault="005E595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5E595A" w:rsidRDefault="005E595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5E595A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E595A" w:rsidRDefault="00C45B6C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163F29">
            <w:t>Section</w:t>
          </w:r>
          <w:r>
            <w:fldChar w:fldCharType="end"/>
          </w:r>
          <w:r w:rsidR="005E595A">
            <w:t xml:space="preserve"> </w:t>
          </w:r>
          <w:r w:rsidR="005E595A">
            <w:fldChar w:fldCharType="begin"/>
          </w:r>
          <w:r w:rsidR="005E595A">
            <w:instrText xml:space="preserve"> STYLEREF CharSectNo \*charformat </w:instrText>
          </w:r>
          <w:r w:rsidR="005E595A">
            <w:fldChar w:fldCharType="separate"/>
          </w:r>
          <w:r w:rsidR="004954D0">
            <w:rPr>
              <w:noProof/>
            </w:rPr>
            <w:t>1</w:t>
          </w:r>
          <w:r w:rsidR="005E595A">
            <w:rPr>
              <w:noProof/>
            </w:rPr>
            <w:fldChar w:fldCharType="end"/>
          </w:r>
        </w:p>
      </w:tc>
    </w:tr>
  </w:tbl>
  <w:p w:rsidR="005E595A" w:rsidRDefault="005E595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5E595A">
      <w:tc>
        <w:tcPr>
          <w:tcW w:w="4100" w:type="pct"/>
        </w:tcPr>
        <w:p w:rsidR="005E595A" w:rsidRDefault="005E595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5E595A" w:rsidRDefault="005E595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5E595A">
      <w:tc>
        <w:tcPr>
          <w:tcW w:w="4100" w:type="pct"/>
        </w:tcPr>
        <w:p w:rsidR="005E595A" w:rsidRDefault="005E595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5E595A" w:rsidRDefault="005E595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5E595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E595A" w:rsidRDefault="00C45B6C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163F29">
            <w:t>Section</w:t>
          </w:r>
          <w:r>
            <w:fldChar w:fldCharType="end"/>
          </w:r>
          <w:r w:rsidR="005E595A">
            <w:t xml:space="preserve"> </w:t>
          </w:r>
          <w:r w:rsidR="005E595A">
            <w:fldChar w:fldCharType="begin"/>
          </w:r>
          <w:r w:rsidR="005E595A">
            <w:instrText xml:space="preserve"> STYLEREF CharSectNo \*charformat </w:instrText>
          </w:r>
          <w:r w:rsidR="005E595A">
            <w:fldChar w:fldCharType="separate"/>
          </w:r>
          <w:r w:rsidR="004954D0">
            <w:rPr>
              <w:noProof/>
            </w:rPr>
            <w:t>6</w:t>
          </w:r>
          <w:r w:rsidR="005E595A">
            <w:rPr>
              <w:noProof/>
            </w:rPr>
            <w:fldChar w:fldCharType="end"/>
          </w:r>
        </w:p>
      </w:tc>
    </w:tr>
  </w:tbl>
  <w:p w:rsidR="005E595A" w:rsidRDefault="005E5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462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23BE"/>
    <w:rsid w:val="0002287F"/>
    <w:rsid w:val="000229ED"/>
    <w:rsid w:val="00024463"/>
    <w:rsid w:val="00030A48"/>
    <w:rsid w:val="00033096"/>
    <w:rsid w:val="000359EE"/>
    <w:rsid w:val="0003639A"/>
    <w:rsid w:val="00036555"/>
    <w:rsid w:val="000372A0"/>
    <w:rsid w:val="000403F9"/>
    <w:rsid w:val="000408A4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768"/>
    <w:rsid w:val="000D4829"/>
    <w:rsid w:val="000D52BC"/>
    <w:rsid w:val="000D5E4B"/>
    <w:rsid w:val="000D6649"/>
    <w:rsid w:val="000E16D0"/>
    <w:rsid w:val="000E18AD"/>
    <w:rsid w:val="000E2057"/>
    <w:rsid w:val="000E2A81"/>
    <w:rsid w:val="000E3D60"/>
    <w:rsid w:val="000E43D0"/>
    <w:rsid w:val="000E4A50"/>
    <w:rsid w:val="000E5561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632D"/>
    <w:rsid w:val="00161D8D"/>
    <w:rsid w:val="001623E6"/>
    <w:rsid w:val="001631CD"/>
    <w:rsid w:val="00163F29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5FA"/>
    <w:rsid w:val="001A55AF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FDC"/>
    <w:rsid w:val="00214FBB"/>
    <w:rsid w:val="00215129"/>
    <w:rsid w:val="00220816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934"/>
    <w:rsid w:val="00260098"/>
    <w:rsid w:val="00260640"/>
    <w:rsid w:val="002620BB"/>
    <w:rsid w:val="00262A3E"/>
    <w:rsid w:val="00263F2B"/>
    <w:rsid w:val="00263F86"/>
    <w:rsid w:val="00264A0F"/>
    <w:rsid w:val="002651A1"/>
    <w:rsid w:val="00265B4C"/>
    <w:rsid w:val="00266101"/>
    <w:rsid w:val="002676F7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61FD"/>
    <w:rsid w:val="00296D5C"/>
    <w:rsid w:val="002A1AA2"/>
    <w:rsid w:val="002A1C2D"/>
    <w:rsid w:val="002A278A"/>
    <w:rsid w:val="002A48E1"/>
    <w:rsid w:val="002A4931"/>
    <w:rsid w:val="002A60E4"/>
    <w:rsid w:val="002A6C56"/>
    <w:rsid w:val="002A7123"/>
    <w:rsid w:val="002A781C"/>
    <w:rsid w:val="002B000F"/>
    <w:rsid w:val="002B12E8"/>
    <w:rsid w:val="002B1E73"/>
    <w:rsid w:val="002B4226"/>
    <w:rsid w:val="002B4334"/>
    <w:rsid w:val="002B4BE0"/>
    <w:rsid w:val="002B556E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E06DD"/>
    <w:rsid w:val="002E1F63"/>
    <w:rsid w:val="002E2154"/>
    <w:rsid w:val="002E2B12"/>
    <w:rsid w:val="002E45D0"/>
    <w:rsid w:val="002F0ABB"/>
    <w:rsid w:val="002F0C6D"/>
    <w:rsid w:val="002F0E10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14EEC"/>
    <w:rsid w:val="00315184"/>
    <w:rsid w:val="00315346"/>
    <w:rsid w:val="003158EF"/>
    <w:rsid w:val="00316738"/>
    <w:rsid w:val="00316979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411E"/>
    <w:rsid w:val="003767C1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7E8"/>
    <w:rsid w:val="00397F92"/>
    <w:rsid w:val="003A1123"/>
    <w:rsid w:val="003A1506"/>
    <w:rsid w:val="003A223C"/>
    <w:rsid w:val="003A30F7"/>
    <w:rsid w:val="003A4923"/>
    <w:rsid w:val="003A72BA"/>
    <w:rsid w:val="003B2423"/>
    <w:rsid w:val="003B296D"/>
    <w:rsid w:val="003B2DCB"/>
    <w:rsid w:val="003B368C"/>
    <w:rsid w:val="003B3844"/>
    <w:rsid w:val="003B49D9"/>
    <w:rsid w:val="003B54B8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24FC"/>
    <w:rsid w:val="003D3324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1D41"/>
    <w:rsid w:val="00461FA6"/>
    <w:rsid w:val="00463077"/>
    <w:rsid w:val="00463571"/>
    <w:rsid w:val="00464983"/>
    <w:rsid w:val="00464BC6"/>
    <w:rsid w:val="00464E27"/>
    <w:rsid w:val="00470A4B"/>
    <w:rsid w:val="00471A56"/>
    <w:rsid w:val="00472657"/>
    <w:rsid w:val="00475EB6"/>
    <w:rsid w:val="0047653C"/>
    <w:rsid w:val="00476A4A"/>
    <w:rsid w:val="00480ADB"/>
    <w:rsid w:val="00482CF8"/>
    <w:rsid w:val="0048315F"/>
    <w:rsid w:val="0048384B"/>
    <w:rsid w:val="00485142"/>
    <w:rsid w:val="00491777"/>
    <w:rsid w:val="00491F63"/>
    <w:rsid w:val="004954D0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FD1"/>
    <w:rsid w:val="004C195D"/>
    <w:rsid w:val="004C2554"/>
    <w:rsid w:val="004C5837"/>
    <w:rsid w:val="004C5D18"/>
    <w:rsid w:val="004C5F62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500661"/>
    <w:rsid w:val="00500CB4"/>
    <w:rsid w:val="00503719"/>
    <w:rsid w:val="00503F73"/>
    <w:rsid w:val="00506917"/>
    <w:rsid w:val="00507C97"/>
    <w:rsid w:val="00507E2B"/>
    <w:rsid w:val="00510594"/>
    <w:rsid w:val="0051196C"/>
    <w:rsid w:val="00511AB0"/>
    <w:rsid w:val="00513A8A"/>
    <w:rsid w:val="00513AB5"/>
    <w:rsid w:val="00520875"/>
    <w:rsid w:val="00520A53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3D0B"/>
    <w:rsid w:val="00574B8E"/>
    <w:rsid w:val="0057530D"/>
    <w:rsid w:val="00575752"/>
    <w:rsid w:val="00576C34"/>
    <w:rsid w:val="00577AA4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F5A"/>
    <w:rsid w:val="005B5058"/>
    <w:rsid w:val="005B68E7"/>
    <w:rsid w:val="005B741B"/>
    <w:rsid w:val="005B7701"/>
    <w:rsid w:val="005C1EB0"/>
    <w:rsid w:val="005C2BB0"/>
    <w:rsid w:val="005C2EB0"/>
    <w:rsid w:val="005C31CA"/>
    <w:rsid w:val="005C3BC0"/>
    <w:rsid w:val="005C40C4"/>
    <w:rsid w:val="005C4DB4"/>
    <w:rsid w:val="005C4F2E"/>
    <w:rsid w:val="005C6845"/>
    <w:rsid w:val="005C6967"/>
    <w:rsid w:val="005C6FC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95A"/>
    <w:rsid w:val="005F0508"/>
    <w:rsid w:val="005F25AD"/>
    <w:rsid w:val="005F5310"/>
    <w:rsid w:val="0060016E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67C9"/>
    <w:rsid w:val="006279A5"/>
    <w:rsid w:val="00627B67"/>
    <w:rsid w:val="006313DD"/>
    <w:rsid w:val="00632621"/>
    <w:rsid w:val="00635030"/>
    <w:rsid w:val="00635ACC"/>
    <w:rsid w:val="00635FE4"/>
    <w:rsid w:val="00636BF1"/>
    <w:rsid w:val="00637C9A"/>
    <w:rsid w:val="00637E8D"/>
    <w:rsid w:val="00643B90"/>
    <w:rsid w:val="0064444F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4E09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E3213"/>
    <w:rsid w:val="006F007C"/>
    <w:rsid w:val="006F05B9"/>
    <w:rsid w:val="006F069F"/>
    <w:rsid w:val="006F080A"/>
    <w:rsid w:val="006F446F"/>
    <w:rsid w:val="006F5910"/>
    <w:rsid w:val="006F5AA2"/>
    <w:rsid w:val="0070059B"/>
    <w:rsid w:val="00701812"/>
    <w:rsid w:val="0070234A"/>
    <w:rsid w:val="00706CA5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3EF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B92"/>
    <w:rsid w:val="007D4CB9"/>
    <w:rsid w:val="007D6366"/>
    <w:rsid w:val="007D7123"/>
    <w:rsid w:val="007E1751"/>
    <w:rsid w:val="007E2829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CE0"/>
    <w:rsid w:val="00834D82"/>
    <w:rsid w:val="0083534A"/>
    <w:rsid w:val="00836069"/>
    <w:rsid w:val="00836C74"/>
    <w:rsid w:val="0084125D"/>
    <w:rsid w:val="0084424D"/>
    <w:rsid w:val="008442F9"/>
    <w:rsid w:val="00847E50"/>
    <w:rsid w:val="00852FEF"/>
    <w:rsid w:val="008538BC"/>
    <w:rsid w:val="00853B43"/>
    <w:rsid w:val="00856144"/>
    <w:rsid w:val="0085786E"/>
    <w:rsid w:val="008600C7"/>
    <w:rsid w:val="00862392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B1D27"/>
    <w:rsid w:val="008B2C05"/>
    <w:rsid w:val="008B327F"/>
    <w:rsid w:val="008B3B7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572F"/>
    <w:rsid w:val="008C6643"/>
    <w:rsid w:val="008C784F"/>
    <w:rsid w:val="008D07D6"/>
    <w:rsid w:val="008D254E"/>
    <w:rsid w:val="008D6477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6293"/>
    <w:rsid w:val="00901096"/>
    <w:rsid w:val="00901E62"/>
    <w:rsid w:val="00902F82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615C"/>
    <w:rsid w:val="00942138"/>
    <w:rsid w:val="009429EE"/>
    <w:rsid w:val="0094569A"/>
    <w:rsid w:val="00946F15"/>
    <w:rsid w:val="00947683"/>
    <w:rsid w:val="009511F4"/>
    <w:rsid w:val="009517D2"/>
    <w:rsid w:val="00953725"/>
    <w:rsid w:val="00954157"/>
    <w:rsid w:val="009541AF"/>
    <w:rsid w:val="00956AE9"/>
    <w:rsid w:val="00957119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7186"/>
    <w:rsid w:val="00980B24"/>
    <w:rsid w:val="00981783"/>
    <w:rsid w:val="009836D0"/>
    <w:rsid w:val="00983CE8"/>
    <w:rsid w:val="0098639C"/>
    <w:rsid w:val="00986D15"/>
    <w:rsid w:val="00987242"/>
    <w:rsid w:val="009878E2"/>
    <w:rsid w:val="00987B96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3B72"/>
    <w:rsid w:val="009B6745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7A91"/>
    <w:rsid w:val="00A10A5B"/>
    <w:rsid w:val="00A11382"/>
    <w:rsid w:val="00A12B08"/>
    <w:rsid w:val="00A12FDB"/>
    <w:rsid w:val="00A1449A"/>
    <w:rsid w:val="00A16328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6F1"/>
    <w:rsid w:val="00A608A3"/>
    <w:rsid w:val="00A613DF"/>
    <w:rsid w:val="00A65BBD"/>
    <w:rsid w:val="00A65CEB"/>
    <w:rsid w:val="00A708A5"/>
    <w:rsid w:val="00A715BC"/>
    <w:rsid w:val="00A7415C"/>
    <w:rsid w:val="00A744AD"/>
    <w:rsid w:val="00A7503D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F3C"/>
    <w:rsid w:val="00A97E48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83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71BF"/>
    <w:rsid w:val="00AD77DD"/>
    <w:rsid w:val="00AE30BA"/>
    <w:rsid w:val="00AE3B31"/>
    <w:rsid w:val="00AE440F"/>
    <w:rsid w:val="00AE5CEF"/>
    <w:rsid w:val="00AE5E11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B8"/>
    <w:rsid w:val="00B30ADA"/>
    <w:rsid w:val="00B30C1B"/>
    <w:rsid w:val="00B3277C"/>
    <w:rsid w:val="00B3612B"/>
    <w:rsid w:val="00B36F43"/>
    <w:rsid w:val="00B37E50"/>
    <w:rsid w:val="00B404B2"/>
    <w:rsid w:val="00B423F0"/>
    <w:rsid w:val="00B43D1C"/>
    <w:rsid w:val="00B4437F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36AA"/>
    <w:rsid w:val="00B53843"/>
    <w:rsid w:val="00B55A55"/>
    <w:rsid w:val="00B61751"/>
    <w:rsid w:val="00B61799"/>
    <w:rsid w:val="00B61FAD"/>
    <w:rsid w:val="00B646CB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44C5"/>
    <w:rsid w:val="00B94868"/>
    <w:rsid w:val="00B952C1"/>
    <w:rsid w:val="00B963C8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653"/>
    <w:rsid w:val="00BA7C3D"/>
    <w:rsid w:val="00BB25EB"/>
    <w:rsid w:val="00BB4D9B"/>
    <w:rsid w:val="00BB4F9A"/>
    <w:rsid w:val="00BB6A0D"/>
    <w:rsid w:val="00BB7620"/>
    <w:rsid w:val="00BB78D1"/>
    <w:rsid w:val="00BB7EDA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6509"/>
    <w:rsid w:val="00C374EE"/>
    <w:rsid w:val="00C41342"/>
    <w:rsid w:val="00C41B29"/>
    <w:rsid w:val="00C43A05"/>
    <w:rsid w:val="00C43E7C"/>
    <w:rsid w:val="00C45B6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61A2F"/>
    <w:rsid w:val="00C62402"/>
    <w:rsid w:val="00C6456B"/>
    <w:rsid w:val="00C6497B"/>
    <w:rsid w:val="00C64EC3"/>
    <w:rsid w:val="00C65B58"/>
    <w:rsid w:val="00C66EF2"/>
    <w:rsid w:val="00C67633"/>
    <w:rsid w:val="00C6765D"/>
    <w:rsid w:val="00C703B4"/>
    <w:rsid w:val="00C74666"/>
    <w:rsid w:val="00C74ECE"/>
    <w:rsid w:val="00C75238"/>
    <w:rsid w:val="00C765C1"/>
    <w:rsid w:val="00C80BA7"/>
    <w:rsid w:val="00C80F13"/>
    <w:rsid w:val="00C81150"/>
    <w:rsid w:val="00C81272"/>
    <w:rsid w:val="00C83A81"/>
    <w:rsid w:val="00C84D48"/>
    <w:rsid w:val="00C84E60"/>
    <w:rsid w:val="00C85DA2"/>
    <w:rsid w:val="00C85ED3"/>
    <w:rsid w:val="00C87DC2"/>
    <w:rsid w:val="00C91D5D"/>
    <w:rsid w:val="00C92838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331C"/>
    <w:rsid w:val="00CC33A3"/>
    <w:rsid w:val="00CC42D0"/>
    <w:rsid w:val="00CC47AF"/>
    <w:rsid w:val="00CC49F4"/>
    <w:rsid w:val="00CC6458"/>
    <w:rsid w:val="00CC7398"/>
    <w:rsid w:val="00CC7694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D02DA4"/>
    <w:rsid w:val="00D02F5B"/>
    <w:rsid w:val="00D10247"/>
    <w:rsid w:val="00D10720"/>
    <w:rsid w:val="00D11E9B"/>
    <w:rsid w:val="00D12F06"/>
    <w:rsid w:val="00D14BA5"/>
    <w:rsid w:val="00D1772A"/>
    <w:rsid w:val="00D17F2A"/>
    <w:rsid w:val="00D221EB"/>
    <w:rsid w:val="00D2244F"/>
    <w:rsid w:val="00D27DF2"/>
    <w:rsid w:val="00D30742"/>
    <w:rsid w:val="00D3157D"/>
    <w:rsid w:val="00D32393"/>
    <w:rsid w:val="00D33B71"/>
    <w:rsid w:val="00D33B85"/>
    <w:rsid w:val="00D341A6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F58"/>
    <w:rsid w:val="00D730A0"/>
    <w:rsid w:val="00D75127"/>
    <w:rsid w:val="00D751FA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B2C41"/>
    <w:rsid w:val="00DB32D0"/>
    <w:rsid w:val="00DB441E"/>
    <w:rsid w:val="00DB45B2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C11"/>
    <w:rsid w:val="00E44C9B"/>
    <w:rsid w:val="00E50465"/>
    <w:rsid w:val="00E50DCB"/>
    <w:rsid w:val="00E51F92"/>
    <w:rsid w:val="00E52CFE"/>
    <w:rsid w:val="00E53401"/>
    <w:rsid w:val="00E54386"/>
    <w:rsid w:val="00E55CAE"/>
    <w:rsid w:val="00E57E14"/>
    <w:rsid w:val="00E61D44"/>
    <w:rsid w:val="00E6223A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388A"/>
    <w:rsid w:val="00EB3AD1"/>
    <w:rsid w:val="00EB425D"/>
    <w:rsid w:val="00EB59E8"/>
    <w:rsid w:val="00EB5F9C"/>
    <w:rsid w:val="00EB6BE5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C7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42E"/>
    <w:rsid w:val="00F04C8A"/>
    <w:rsid w:val="00F04CD4"/>
    <w:rsid w:val="00F10635"/>
    <w:rsid w:val="00F11113"/>
    <w:rsid w:val="00F12553"/>
    <w:rsid w:val="00F133A2"/>
    <w:rsid w:val="00F144B4"/>
    <w:rsid w:val="00F14525"/>
    <w:rsid w:val="00F1542A"/>
    <w:rsid w:val="00F16A2B"/>
    <w:rsid w:val="00F16C40"/>
    <w:rsid w:val="00F16E3F"/>
    <w:rsid w:val="00F17E38"/>
    <w:rsid w:val="00F20BD1"/>
    <w:rsid w:val="00F25FB8"/>
    <w:rsid w:val="00F26F05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FBE"/>
    <w:rsid w:val="00F476DF"/>
    <w:rsid w:val="00F51D6F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3D1C"/>
    <w:rsid w:val="00F7540E"/>
    <w:rsid w:val="00F75D64"/>
    <w:rsid w:val="00F802A2"/>
    <w:rsid w:val="00F80D75"/>
    <w:rsid w:val="00F80F63"/>
    <w:rsid w:val="00F841AD"/>
    <w:rsid w:val="00F86070"/>
    <w:rsid w:val="00F869C2"/>
    <w:rsid w:val="00F87D11"/>
    <w:rsid w:val="00F903E4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969"/>
    <w:rsid w:val="00FB0C42"/>
    <w:rsid w:val="00FB3A55"/>
    <w:rsid w:val="00FB5658"/>
    <w:rsid w:val="00FB5962"/>
    <w:rsid w:val="00FB617C"/>
    <w:rsid w:val="00FC2CF9"/>
    <w:rsid w:val="00FC2E7D"/>
    <w:rsid w:val="00FC37DA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2375"/>
    <w:rsid w:val="00FE2897"/>
    <w:rsid w:val="00FE30EC"/>
    <w:rsid w:val="00FE3AD3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FF72-30A6-4FD9-96A1-C4F603877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E358A-6A81-4AEB-904D-40611FEE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4894</Words>
  <Characters>29424</Characters>
  <Application>Microsoft Office Word</Application>
  <DocSecurity>0</DocSecurity>
  <Lines>1311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2018 (No 1)</vt:lpstr>
    </vt:vector>
  </TitlesOfParts>
  <Company>Section</Company>
  <LinksUpToDate>false</LinksUpToDate>
  <CharactersWithSpaces>33586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2018 (No 1)</dc:title>
  <dc:creator>ACT Government</dc:creator>
  <cp:keywords>D01</cp:keywords>
  <dc:description>J2016-684</dc:description>
  <cp:lastModifiedBy>PCODCS</cp:lastModifiedBy>
  <cp:revision>5</cp:revision>
  <cp:lastPrinted>2018-09-18T05:00:00Z</cp:lastPrinted>
  <dcterms:created xsi:type="dcterms:W3CDTF">2018-09-19T00:37:00Z</dcterms:created>
  <dcterms:modified xsi:type="dcterms:W3CDTF">2018-09-19T00:37:00Z</dcterms:modified>
  <cp:category>NI2018-523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947880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