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E78A7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2997A58A" w14:textId="6FDD50A9" w:rsidR="008936B5" w:rsidRDefault="00F67BC2">
      <w:pPr>
        <w:pStyle w:val="Billname"/>
        <w:spacing w:before="700"/>
      </w:pPr>
      <w:r>
        <w:t>Magistrates Court (</w:t>
      </w:r>
      <w:r w:rsidR="00EE35CD">
        <w:t>Special Magistrates</w:t>
      </w:r>
      <w:r>
        <w:t xml:space="preserve">) </w:t>
      </w:r>
      <w:r w:rsidR="005633C5">
        <w:t>Appointment 201</w:t>
      </w:r>
      <w:r w:rsidR="00922B1D">
        <w:t>9</w:t>
      </w:r>
      <w:r w:rsidR="00EE35CD">
        <w:t xml:space="preserve"> (No 2)</w:t>
      </w:r>
    </w:p>
    <w:p w14:paraId="39B6772D" w14:textId="7C4305B4" w:rsidR="008936B5" w:rsidRDefault="000F7EC7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</w:t>
      </w:r>
      <w:r w:rsidR="00774BE9">
        <w:rPr>
          <w:rFonts w:ascii="Arial" w:hAnsi="Arial" w:cs="Arial"/>
          <w:b/>
          <w:bCs/>
        </w:rPr>
        <w:t xml:space="preserve">Instrument </w:t>
      </w:r>
      <w:r w:rsidR="008936B5">
        <w:rPr>
          <w:rFonts w:ascii="Arial" w:hAnsi="Arial" w:cs="Arial"/>
          <w:b/>
          <w:bCs/>
        </w:rPr>
        <w:t>–</w:t>
      </w:r>
      <w:r w:rsidR="005751DE">
        <w:rPr>
          <w:rFonts w:ascii="Arial" w:hAnsi="Arial" w:cs="Arial"/>
          <w:b/>
          <w:bCs/>
        </w:rPr>
        <w:t xml:space="preserve"> </w:t>
      </w:r>
      <w:r w:rsidR="00ED2AA2">
        <w:rPr>
          <w:rFonts w:ascii="Arial" w:hAnsi="Arial" w:cs="Arial"/>
          <w:b/>
          <w:bCs/>
        </w:rPr>
        <w:t>NI</w:t>
      </w:r>
      <w:r w:rsidR="001B67A7">
        <w:rPr>
          <w:rFonts w:ascii="Arial" w:hAnsi="Arial" w:cs="Arial"/>
          <w:b/>
          <w:bCs/>
        </w:rPr>
        <w:t>2019-</w:t>
      </w:r>
      <w:r w:rsidR="00603496">
        <w:rPr>
          <w:rFonts w:ascii="Arial" w:hAnsi="Arial" w:cs="Arial"/>
          <w:b/>
          <w:bCs/>
        </w:rPr>
        <w:t>489</w:t>
      </w:r>
    </w:p>
    <w:p w14:paraId="2806BD3C" w14:textId="77777777" w:rsidR="008936B5" w:rsidRDefault="008936B5">
      <w:pPr>
        <w:pStyle w:val="madeunder"/>
        <w:spacing w:before="240" w:after="120"/>
      </w:pPr>
      <w:r>
        <w:t xml:space="preserve">made under the  </w:t>
      </w:r>
    </w:p>
    <w:p w14:paraId="17539B9A" w14:textId="4E219A8A" w:rsidR="008936B5" w:rsidRDefault="00C144FA" w:rsidP="0043370D">
      <w:pPr>
        <w:pStyle w:val="CoverActName"/>
      </w:pPr>
      <w:r w:rsidRPr="00B257C0">
        <w:rPr>
          <w:rFonts w:cs="Arial"/>
          <w:sz w:val="20"/>
        </w:rPr>
        <w:t>Magistrates Court Act 1930</w:t>
      </w:r>
      <w:r w:rsidR="008936B5">
        <w:rPr>
          <w:rFonts w:cs="Arial"/>
          <w:sz w:val="20"/>
        </w:rPr>
        <w:t xml:space="preserve">, </w:t>
      </w:r>
      <w:r w:rsidR="00EE35CD">
        <w:rPr>
          <w:rFonts w:cs="Arial"/>
          <w:sz w:val="20"/>
        </w:rPr>
        <w:t>s 8</w:t>
      </w:r>
      <w:r>
        <w:rPr>
          <w:rFonts w:cs="Arial"/>
          <w:sz w:val="20"/>
        </w:rPr>
        <w:t xml:space="preserve"> (</w:t>
      </w:r>
      <w:r w:rsidR="00EE35CD">
        <w:rPr>
          <w:rFonts w:cs="Arial"/>
          <w:sz w:val="20"/>
        </w:rPr>
        <w:t>Appointment of special magistrates</w:t>
      </w:r>
      <w:r>
        <w:rPr>
          <w:rFonts w:cs="Arial"/>
          <w:sz w:val="20"/>
        </w:rPr>
        <w:t>)</w:t>
      </w:r>
    </w:p>
    <w:p w14:paraId="7D851020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74C889C4" w14:textId="77777777"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C5A2501" w14:textId="65568633" w:rsidR="008936B5" w:rsidRPr="00242C69" w:rsidRDefault="008936B5" w:rsidP="00B257C0">
      <w:pPr>
        <w:spacing w:before="140"/>
        <w:ind w:left="720"/>
      </w:pPr>
      <w:r>
        <w:t xml:space="preserve">This instrument is the </w:t>
      </w:r>
      <w:r w:rsidR="00242C69" w:rsidRPr="00B257C0">
        <w:rPr>
          <w:i/>
        </w:rPr>
        <w:t>Magistrates Court (</w:t>
      </w:r>
      <w:r w:rsidR="00EE35CD">
        <w:rPr>
          <w:i/>
        </w:rPr>
        <w:t>Special Magistrates</w:t>
      </w:r>
      <w:r w:rsidR="00242C69" w:rsidRPr="00B257C0">
        <w:rPr>
          <w:i/>
        </w:rPr>
        <w:t xml:space="preserve">) Appointment </w:t>
      </w:r>
      <w:r w:rsidR="001B67A7">
        <w:rPr>
          <w:i/>
        </w:rPr>
        <w:t>2019</w:t>
      </w:r>
      <w:r w:rsidR="00EE35CD">
        <w:rPr>
          <w:i/>
        </w:rPr>
        <w:t xml:space="preserve"> (No 2).</w:t>
      </w:r>
    </w:p>
    <w:p w14:paraId="394A7A7F" w14:textId="77777777" w:rsidR="008936B5" w:rsidRDefault="008936B5" w:rsidP="00B257C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94A1986" w14:textId="6B84DCA2" w:rsidR="00B257C0" w:rsidRDefault="00B257C0" w:rsidP="00B257C0">
      <w:pPr>
        <w:spacing w:before="140"/>
        <w:ind w:left="720"/>
      </w:pPr>
      <w:r>
        <w:t xml:space="preserve">This instrument commences on </w:t>
      </w:r>
      <w:r w:rsidR="001B67A7">
        <w:t xml:space="preserve">1 </w:t>
      </w:r>
      <w:r w:rsidR="00EE35CD">
        <w:t>January 2020</w:t>
      </w:r>
      <w:r>
        <w:t>.</w:t>
      </w:r>
    </w:p>
    <w:p w14:paraId="2AC21D25" w14:textId="77777777" w:rsidR="00647C71" w:rsidRPr="00B257C0" w:rsidRDefault="008936B5" w:rsidP="00B257C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257C0">
        <w:rPr>
          <w:rFonts w:ascii="Arial" w:hAnsi="Arial" w:cs="Arial"/>
          <w:b/>
          <w:bCs/>
        </w:rPr>
        <w:t>Appointment</w:t>
      </w:r>
    </w:p>
    <w:p w14:paraId="73E4EAD5" w14:textId="53334045" w:rsidR="00647C71" w:rsidRPr="00B257C0" w:rsidRDefault="00242C69" w:rsidP="00B257C0">
      <w:pPr>
        <w:spacing w:before="140"/>
        <w:ind w:left="720"/>
      </w:pPr>
      <w:r w:rsidRPr="00B257C0">
        <w:t>The</w:t>
      </w:r>
      <w:r w:rsidR="00647C71" w:rsidRPr="00B257C0">
        <w:t xml:space="preserve"> Exec</w:t>
      </w:r>
      <w:r w:rsidRPr="00B257C0">
        <w:t xml:space="preserve">utive </w:t>
      </w:r>
      <w:r w:rsidR="001B67A7">
        <w:t>appoints</w:t>
      </w:r>
      <w:r w:rsidRPr="00B257C0">
        <w:t xml:space="preserve"> </w:t>
      </w:r>
      <w:r w:rsidR="00EE35CD">
        <w:t>MARGARET ANNE HUNTER OAM</w:t>
      </w:r>
      <w:r w:rsidR="000E3B74">
        <w:t xml:space="preserve"> as </w:t>
      </w:r>
      <w:r w:rsidR="00EE35CD">
        <w:t>a Special</w:t>
      </w:r>
      <w:r w:rsidR="00615734">
        <w:t> </w:t>
      </w:r>
      <w:r w:rsidR="00EE35CD">
        <w:t>Magistrate</w:t>
      </w:r>
      <w:r w:rsidR="00647C71" w:rsidRPr="00B257C0">
        <w:t xml:space="preserve">. </w:t>
      </w:r>
    </w:p>
    <w:p w14:paraId="3011D7C7" w14:textId="77777777" w:rsidR="00B257C0" w:rsidRDefault="00B257C0" w:rsidP="00B257C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Term of appointment</w:t>
      </w:r>
    </w:p>
    <w:p w14:paraId="378FC46F" w14:textId="3381C991" w:rsidR="00647C71" w:rsidRDefault="00EE35CD" w:rsidP="00B257C0">
      <w:pPr>
        <w:spacing w:before="140"/>
        <w:ind w:left="720"/>
      </w:pPr>
      <w:r>
        <w:t>Ms Hunter</w:t>
      </w:r>
      <w:r w:rsidR="00615734">
        <w:t xml:space="preserve"> is</w:t>
      </w:r>
      <w:r w:rsidR="00B257C0" w:rsidRPr="00B257C0">
        <w:t xml:space="preserve"> </w:t>
      </w:r>
      <w:r w:rsidR="00B257C0">
        <w:t xml:space="preserve">appointed until </w:t>
      </w:r>
      <w:r>
        <w:t>31 December</w:t>
      </w:r>
      <w:r w:rsidR="000E3B74">
        <w:t xml:space="preserve"> 2020</w:t>
      </w:r>
      <w:r w:rsidR="00647C71" w:rsidRPr="00B257C0">
        <w:t xml:space="preserve">. </w:t>
      </w:r>
    </w:p>
    <w:p w14:paraId="3B8299F0" w14:textId="77777777" w:rsidR="000E3B74" w:rsidRPr="00B257C0" w:rsidRDefault="000E3B74" w:rsidP="00B257C0">
      <w:pPr>
        <w:spacing w:before="140"/>
        <w:ind w:left="720"/>
      </w:pPr>
    </w:p>
    <w:bookmarkEnd w:id="0"/>
    <w:p w14:paraId="216FB9AE" w14:textId="1A12AD5E" w:rsidR="00B257C0" w:rsidRDefault="00482ADE" w:rsidP="00B257C0">
      <w:pPr>
        <w:tabs>
          <w:tab w:val="left" w:pos="6237"/>
        </w:tabs>
        <w:spacing w:before="1080"/>
      </w:pPr>
      <w:r>
        <w:t xml:space="preserve">Gordon Ramsay MLA                                             </w:t>
      </w:r>
      <w:r w:rsidR="00603496">
        <w:t>Andrew Barr</w:t>
      </w:r>
      <w:r w:rsidR="00B257C0">
        <w:tab/>
      </w:r>
    </w:p>
    <w:p w14:paraId="56331C81" w14:textId="0AAA7BB1" w:rsidR="00B257C0" w:rsidRDefault="00B257C0" w:rsidP="00B257C0">
      <w:pPr>
        <w:tabs>
          <w:tab w:val="left" w:pos="6237"/>
        </w:tabs>
      </w:pPr>
      <w:r>
        <w:t>Attorney-General</w:t>
      </w:r>
      <w:r w:rsidR="00482ADE">
        <w:t xml:space="preserve">                                                     Minister</w:t>
      </w:r>
    </w:p>
    <w:p w14:paraId="4957EFBF" w14:textId="77777777" w:rsidR="00482ADE" w:rsidRDefault="00482ADE" w:rsidP="00B257C0">
      <w:pPr>
        <w:tabs>
          <w:tab w:val="left" w:pos="6237"/>
        </w:tabs>
      </w:pPr>
    </w:p>
    <w:p w14:paraId="4D953FF0" w14:textId="748A9879" w:rsidR="00482ADE" w:rsidRDefault="00603496" w:rsidP="00B257C0">
      <w:pPr>
        <w:tabs>
          <w:tab w:val="left" w:pos="6237"/>
        </w:tabs>
      </w:pPr>
      <w:r>
        <w:t>30</w:t>
      </w:r>
      <w:r w:rsidR="00482ADE">
        <w:t xml:space="preserve"> </w:t>
      </w:r>
      <w:r w:rsidR="000D1640">
        <w:t>July 2019</w:t>
      </w:r>
      <w:r w:rsidR="00482ADE">
        <w:t xml:space="preserve">                     </w:t>
      </w:r>
      <w:r w:rsidR="000D1640">
        <w:t xml:space="preserve">                                      </w:t>
      </w:r>
      <w:r w:rsidR="00A01F2D">
        <w:t xml:space="preserve">  </w:t>
      </w:r>
      <w:r>
        <w:t xml:space="preserve">30 </w:t>
      </w:r>
      <w:r w:rsidR="000D1640">
        <w:t>July 2019</w:t>
      </w:r>
    </w:p>
    <w:sectPr w:rsidR="00482ADE" w:rsidSect="00360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4A4E2" w14:textId="77777777" w:rsidR="00A833A7" w:rsidRDefault="00A833A7">
      <w:r>
        <w:separator/>
      </w:r>
    </w:p>
  </w:endnote>
  <w:endnote w:type="continuationSeparator" w:id="0">
    <w:p w14:paraId="0259F1FE" w14:textId="77777777" w:rsidR="00A833A7" w:rsidRDefault="00A8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D68F0" w14:textId="77777777" w:rsidR="002209F9" w:rsidRDefault="002209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9C65F" w14:textId="4A5498A3" w:rsidR="00ED2AA2" w:rsidRPr="002209F9" w:rsidRDefault="002209F9" w:rsidP="002209F9">
    <w:pPr>
      <w:pStyle w:val="Footer"/>
      <w:spacing w:before="0" w:after="0" w:line="240" w:lineRule="auto"/>
      <w:jc w:val="center"/>
      <w:rPr>
        <w:rFonts w:cs="Arial"/>
        <w:sz w:val="14"/>
      </w:rPr>
    </w:pPr>
    <w:r w:rsidRPr="002209F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E68BB" w14:textId="77777777" w:rsidR="002209F9" w:rsidRDefault="00220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1B345" w14:textId="77777777" w:rsidR="00A833A7" w:rsidRDefault="00A833A7">
      <w:r>
        <w:separator/>
      </w:r>
    </w:p>
  </w:footnote>
  <w:footnote w:type="continuationSeparator" w:id="0">
    <w:p w14:paraId="57C24984" w14:textId="77777777" w:rsidR="00A833A7" w:rsidRDefault="00A83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37FAB" w14:textId="77777777" w:rsidR="002209F9" w:rsidRDefault="002209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F6775" w14:textId="77777777" w:rsidR="002209F9" w:rsidRDefault="002209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DD5CE" w14:textId="77777777" w:rsidR="002209F9" w:rsidRDefault="00220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D2303C"/>
    <w:multiLevelType w:val="multilevel"/>
    <w:tmpl w:val="769A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625A2"/>
    <w:rsid w:val="000876E9"/>
    <w:rsid w:val="000A6CC7"/>
    <w:rsid w:val="000D1640"/>
    <w:rsid w:val="000E3B74"/>
    <w:rsid w:val="000F7EC7"/>
    <w:rsid w:val="0013521D"/>
    <w:rsid w:val="0013720F"/>
    <w:rsid w:val="001B67A7"/>
    <w:rsid w:val="001C2ABC"/>
    <w:rsid w:val="001D028B"/>
    <w:rsid w:val="001F3A30"/>
    <w:rsid w:val="0020300D"/>
    <w:rsid w:val="002209F9"/>
    <w:rsid w:val="00226244"/>
    <w:rsid w:val="00242C69"/>
    <w:rsid w:val="00253097"/>
    <w:rsid w:val="00265C04"/>
    <w:rsid w:val="00272EAF"/>
    <w:rsid w:val="002C2139"/>
    <w:rsid w:val="002F312B"/>
    <w:rsid w:val="00360716"/>
    <w:rsid w:val="00382FED"/>
    <w:rsid w:val="003B0675"/>
    <w:rsid w:val="003D0DBE"/>
    <w:rsid w:val="0043370D"/>
    <w:rsid w:val="00482ADE"/>
    <w:rsid w:val="00486456"/>
    <w:rsid w:val="004B4DE7"/>
    <w:rsid w:val="004B644C"/>
    <w:rsid w:val="004D65C7"/>
    <w:rsid w:val="00544582"/>
    <w:rsid w:val="005633C5"/>
    <w:rsid w:val="005751DE"/>
    <w:rsid w:val="005954E0"/>
    <w:rsid w:val="00602240"/>
    <w:rsid w:val="00603496"/>
    <w:rsid w:val="00607BFC"/>
    <w:rsid w:val="00613CA6"/>
    <w:rsid w:val="00615734"/>
    <w:rsid w:val="00636F24"/>
    <w:rsid w:val="00647C71"/>
    <w:rsid w:val="00666738"/>
    <w:rsid w:val="006A74B2"/>
    <w:rsid w:val="00705DF6"/>
    <w:rsid w:val="007151A7"/>
    <w:rsid w:val="00774BE9"/>
    <w:rsid w:val="007D0C6F"/>
    <w:rsid w:val="007F44FF"/>
    <w:rsid w:val="00805207"/>
    <w:rsid w:val="00871817"/>
    <w:rsid w:val="008936B5"/>
    <w:rsid w:val="008A19E6"/>
    <w:rsid w:val="00922B1D"/>
    <w:rsid w:val="009A131B"/>
    <w:rsid w:val="009B67C5"/>
    <w:rsid w:val="009E5EF0"/>
    <w:rsid w:val="00A01F2D"/>
    <w:rsid w:val="00A14286"/>
    <w:rsid w:val="00A71384"/>
    <w:rsid w:val="00A833A7"/>
    <w:rsid w:val="00AF16F7"/>
    <w:rsid w:val="00B257C0"/>
    <w:rsid w:val="00B30A03"/>
    <w:rsid w:val="00B933F9"/>
    <w:rsid w:val="00BF6E2B"/>
    <w:rsid w:val="00C04018"/>
    <w:rsid w:val="00C144FA"/>
    <w:rsid w:val="00C32032"/>
    <w:rsid w:val="00C57003"/>
    <w:rsid w:val="00C57FAC"/>
    <w:rsid w:val="00CD5962"/>
    <w:rsid w:val="00CE5F4E"/>
    <w:rsid w:val="00CF1428"/>
    <w:rsid w:val="00CF244F"/>
    <w:rsid w:val="00D2360C"/>
    <w:rsid w:val="00D44675"/>
    <w:rsid w:val="00D60E01"/>
    <w:rsid w:val="00E0628A"/>
    <w:rsid w:val="00E80809"/>
    <w:rsid w:val="00EB50F9"/>
    <w:rsid w:val="00ED2AA2"/>
    <w:rsid w:val="00EE35CD"/>
    <w:rsid w:val="00F500B5"/>
    <w:rsid w:val="00F67BC2"/>
    <w:rsid w:val="00FC0804"/>
    <w:rsid w:val="00FC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9764F"/>
  <w15:docId w15:val="{FC3B04B4-DAFA-4B0B-8216-AEB46DE7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19E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A19E6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8A19E6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8A19E6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8A19E6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A19E6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8A19E6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8A19E6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8A19E6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8A19E6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8A19E6"/>
    <w:pPr>
      <w:spacing w:before="180" w:after="60"/>
      <w:jc w:val="both"/>
    </w:pPr>
  </w:style>
  <w:style w:type="paragraph" w:customStyle="1" w:styleId="CoverActName">
    <w:name w:val="CoverActName"/>
    <w:basedOn w:val="Normal"/>
    <w:rsid w:val="008A19E6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8A19E6"/>
    <w:pPr>
      <w:tabs>
        <w:tab w:val="left" w:pos="2880"/>
      </w:tabs>
    </w:pPr>
  </w:style>
  <w:style w:type="paragraph" w:customStyle="1" w:styleId="Apara">
    <w:name w:val="A para"/>
    <w:basedOn w:val="Normal"/>
    <w:rsid w:val="008A19E6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8A19E6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8A19E6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8A19E6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8A19E6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8A19E6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8A19E6"/>
  </w:style>
  <w:style w:type="paragraph" w:customStyle="1" w:styleId="CoverInForce">
    <w:name w:val="CoverInForce"/>
    <w:basedOn w:val="Normal"/>
    <w:rsid w:val="008A19E6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8A19E6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8A19E6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8A19E6"/>
  </w:style>
  <w:style w:type="paragraph" w:customStyle="1" w:styleId="Aparabullet">
    <w:name w:val="A para bullet"/>
    <w:basedOn w:val="Normal"/>
    <w:rsid w:val="008A19E6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8A19E6"/>
  </w:style>
  <w:style w:type="paragraph" w:styleId="TOC2">
    <w:name w:val="toc 2"/>
    <w:basedOn w:val="Normal"/>
    <w:next w:val="Normal"/>
    <w:autoRedefine/>
    <w:semiHidden/>
    <w:rsid w:val="008A19E6"/>
    <w:pPr>
      <w:ind w:left="240"/>
    </w:pPr>
  </w:style>
  <w:style w:type="paragraph" w:styleId="TOC3">
    <w:name w:val="toc 3"/>
    <w:basedOn w:val="Normal"/>
    <w:next w:val="Normal"/>
    <w:autoRedefine/>
    <w:semiHidden/>
    <w:rsid w:val="008A19E6"/>
    <w:pPr>
      <w:ind w:left="480"/>
    </w:pPr>
  </w:style>
  <w:style w:type="paragraph" w:styleId="TOC4">
    <w:name w:val="toc 4"/>
    <w:basedOn w:val="Normal"/>
    <w:next w:val="Normal"/>
    <w:autoRedefine/>
    <w:semiHidden/>
    <w:rsid w:val="008A19E6"/>
    <w:pPr>
      <w:ind w:left="720"/>
    </w:pPr>
  </w:style>
  <w:style w:type="paragraph" w:styleId="TOC5">
    <w:name w:val="toc 5"/>
    <w:basedOn w:val="Normal"/>
    <w:next w:val="Normal"/>
    <w:autoRedefine/>
    <w:semiHidden/>
    <w:rsid w:val="008A19E6"/>
    <w:pPr>
      <w:ind w:left="960"/>
    </w:pPr>
  </w:style>
  <w:style w:type="paragraph" w:styleId="TOC6">
    <w:name w:val="toc 6"/>
    <w:basedOn w:val="Normal"/>
    <w:next w:val="Normal"/>
    <w:autoRedefine/>
    <w:semiHidden/>
    <w:rsid w:val="008A19E6"/>
    <w:pPr>
      <w:ind w:left="1200"/>
    </w:pPr>
  </w:style>
  <w:style w:type="paragraph" w:styleId="TOC7">
    <w:name w:val="toc 7"/>
    <w:basedOn w:val="Normal"/>
    <w:next w:val="Normal"/>
    <w:autoRedefine/>
    <w:semiHidden/>
    <w:rsid w:val="008A19E6"/>
    <w:pPr>
      <w:ind w:left="1440"/>
    </w:pPr>
  </w:style>
  <w:style w:type="paragraph" w:styleId="TOC8">
    <w:name w:val="toc 8"/>
    <w:basedOn w:val="Normal"/>
    <w:next w:val="Normal"/>
    <w:autoRedefine/>
    <w:semiHidden/>
    <w:rsid w:val="008A19E6"/>
    <w:pPr>
      <w:ind w:left="1680"/>
    </w:pPr>
  </w:style>
  <w:style w:type="paragraph" w:styleId="TOC9">
    <w:name w:val="toc 9"/>
    <w:basedOn w:val="Normal"/>
    <w:next w:val="Normal"/>
    <w:autoRedefine/>
    <w:semiHidden/>
    <w:rsid w:val="008A19E6"/>
    <w:pPr>
      <w:ind w:left="1920"/>
    </w:pPr>
  </w:style>
  <w:style w:type="character" w:styleId="Hyperlink">
    <w:name w:val="Hyperlink"/>
    <w:basedOn w:val="DefaultParagraphFont"/>
    <w:rsid w:val="008A19E6"/>
    <w:rPr>
      <w:color w:val="0000FF"/>
      <w:u w:val="single"/>
    </w:rPr>
  </w:style>
  <w:style w:type="paragraph" w:styleId="BodyTextIndent">
    <w:name w:val="Body Text Indent"/>
    <w:basedOn w:val="Normal"/>
    <w:rsid w:val="008A19E6"/>
    <w:pPr>
      <w:spacing w:before="120" w:after="60"/>
      <w:ind w:left="709"/>
    </w:pPr>
  </w:style>
  <w:style w:type="paragraph" w:customStyle="1" w:styleId="Minister">
    <w:name w:val="Minister"/>
    <w:basedOn w:val="Normal"/>
    <w:rsid w:val="008A19E6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8A19E6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8A19E6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8A19E6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8A19E6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8A19E6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8A19E6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8A19E6"/>
  </w:style>
  <w:style w:type="character" w:styleId="CommentReference">
    <w:name w:val="annotation reference"/>
    <w:basedOn w:val="DefaultParagraphFont"/>
    <w:semiHidden/>
    <w:unhideWhenUsed/>
    <w:rsid w:val="00CF14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F142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14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1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1428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F14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14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528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2017-04-11T03:14:00Z</cp:lastPrinted>
  <dcterms:created xsi:type="dcterms:W3CDTF">2019-07-30T05:46:00Z</dcterms:created>
  <dcterms:modified xsi:type="dcterms:W3CDTF">2019-07-30T05:46:00Z</dcterms:modified>
</cp:coreProperties>
</file>