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09A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641D38" w14:textId="1F476284" w:rsidR="00F10CB2" w:rsidRDefault="00437246">
      <w:pPr>
        <w:pStyle w:val="Billname"/>
        <w:spacing w:before="700"/>
      </w:pPr>
      <w:r>
        <w:t>Legislation</w:t>
      </w:r>
      <w:r w:rsidR="00F10CB2">
        <w:t xml:space="preserve"> (</w:t>
      </w:r>
      <w:r>
        <w:t>Nature Conservation</w:t>
      </w:r>
      <w:r w:rsidR="00F10CB2">
        <w:t xml:space="preserve">) </w:t>
      </w:r>
      <w:r w:rsidR="00B30B9A">
        <w:t>De</w:t>
      </w:r>
      <w:r>
        <w:t>legation</w:t>
      </w:r>
      <w:r w:rsidR="00B30B9A">
        <w:t xml:space="preserve"> </w:t>
      </w:r>
      <w:r w:rsidR="005C5D21">
        <w:t>2021</w:t>
      </w:r>
    </w:p>
    <w:p w14:paraId="13C1D25A" w14:textId="7116FC33" w:rsidR="00F10CB2" w:rsidRDefault="00437246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F10CB2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</w:t>
      </w:r>
      <w:r w:rsidR="004A569C">
        <w:rPr>
          <w:rFonts w:ascii="Arial" w:hAnsi="Arial" w:cs="Arial"/>
          <w:b/>
          <w:bCs/>
          <w:iCs/>
        </w:rPr>
        <w:t>2</w:t>
      </w:r>
      <w:r w:rsidR="005C5D21">
        <w:rPr>
          <w:rFonts w:ascii="Arial" w:hAnsi="Arial" w:cs="Arial"/>
          <w:b/>
          <w:bCs/>
          <w:iCs/>
        </w:rPr>
        <w:t>1</w:t>
      </w:r>
      <w:r w:rsidR="00F10CB2">
        <w:rPr>
          <w:rFonts w:ascii="Arial" w:hAnsi="Arial" w:cs="Arial"/>
          <w:b/>
          <w:bCs/>
        </w:rPr>
        <w:t>–</w:t>
      </w:r>
      <w:r w:rsidR="003E4C4A">
        <w:rPr>
          <w:rFonts w:ascii="Arial" w:hAnsi="Arial" w:cs="Arial"/>
          <w:b/>
          <w:bCs/>
        </w:rPr>
        <w:t>508</w:t>
      </w:r>
    </w:p>
    <w:p w14:paraId="0DAF747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F14457D" w14:textId="77777777" w:rsidR="00F10CB2" w:rsidRDefault="0043724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254A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Minister</w:t>
      </w:r>
      <w:r w:rsidR="00F10CB2">
        <w:rPr>
          <w:rFonts w:cs="Arial"/>
          <w:sz w:val="20"/>
        </w:rPr>
        <w:t>)</w:t>
      </w:r>
    </w:p>
    <w:p w14:paraId="67BA85B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9A92F0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7ED09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1482ED" w14:textId="11B35D42" w:rsidR="00F10CB2" w:rsidRDefault="00F10CB2" w:rsidP="00D47F13">
      <w:pPr>
        <w:spacing w:before="140"/>
        <w:ind w:left="720"/>
      </w:pPr>
      <w:r>
        <w:t xml:space="preserve">This instrument is the </w:t>
      </w:r>
      <w:r w:rsidR="00437246">
        <w:rPr>
          <w:i/>
        </w:rPr>
        <w:t>Legislation (Nature Conservation) Delegation 20</w:t>
      </w:r>
      <w:r w:rsidR="004A569C">
        <w:rPr>
          <w:i/>
        </w:rPr>
        <w:t>2</w:t>
      </w:r>
      <w:r w:rsidR="005C5D21">
        <w:rPr>
          <w:i/>
        </w:rPr>
        <w:t>1</w:t>
      </w:r>
      <w:r w:rsidRPr="00627F0C">
        <w:rPr>
          <w:bCs/>
          <w:iCs/>
        </w:rPr>
        <w:t>.</w:t>
      </w:r>
    </w:p>
    <w:p w14:paraId="13EF8AA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7DABF" w14:textId="494AA9D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37246">
        <w:t xml:space="preserve">the day after </w:t>
      </w:r>
      <w:r w:rsidR="00BD3DA8">
        <w:t>it is made</w:t>
      </w:r>
      <w:r>
        <w:t xml:space="preserve">. </w:t>
      </w:r>
    </w:p>
    <w:p w14:paraId="2D7FD1A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37246">
        <w:rPr>
          <w:rFonts w:ascii="Arial" w:hAnsi="Arial" w:cs="Arial"/>
          <w:b/>
          <w:bCs/>
        </w:rPr>
        <w:t>Delegation</w:t>
      </w:r>
    </w:p>
    <w:p w14:paraId="1B9B3F67" w14:textId="63FD34A1" w:rsidR="00F10CB2" w:rsidRDefault="00437246" w:rsidP="00D47F13">
      <w:pPr>
        <w:spacing w:before="140"/>
        <w:ind w:left="720"/>
      </w:pPr>
      <w:r>
        <w:t xml:space="preserve">I delegate the functions in the </w:t>
      </w:r>
      <w:r w:rsidRPr="00FC5D3A">
        <w:rPr>
          <w:i/>
        </w:rPr>
        <w:t>Nature Conservation Act 2014</w:t>
      </w:r>
      <w:r>
        <w:t xml:space="preserve"> listed in column</w:t>
      </w:r>
      <w:r w:rsidR="00FC5D3A">
        <w:t>s</w:t>
      </w:r>
      <w:r>
        <w:t xml:space="preserve"> </w:t>
      </w:r>
      <w:r w:rsidR="00FC5D3A">
        <w:t>2</w:t>
      </w:r>
      <w:r w:rsidR="00AF4722">
        <w:t xml:space="preserve"> and 3</w:t>
      </w:r>
      <w:r>
        <w:t xml:space="preserve"> </w:t>
      </w:r>
      <w:r w:rsidR="004A03BC">
        <w:t>of schedule 1 to the person who</w:t>
      </w:r>
      <w:r w:rsidR="00BD3DA8">
        <w:t>,</w:t>
      </w:r>
      <w:r w:rsidR="004A03BC">
        <w:t xml:space="preserve"> from time to time</w:t>
      </w:r>
      <w:r w:rsidR="00BD3DA8">
        <w:t>,</w:t>
      </w:r>
      <w:r w:rsidR="004A03BC">
        <w:t xml:space="preserve"> occupies the public service position </w:t>
      </w:r>
      <w:r w:rsidR="00FC5D3A">
        <w:t>number PN</w:t>
      </w:r>
      <w:r w:rsidR="004A569C">
        <w:t>45235</w:t>
      </w:r>
      <w:r w:rsidR="004A03BC">
        <w:t xml:space="preserve">, subject to </w:t>
      </w:r>
      <w:r w:rsidR="00BD3DA8">
        <w:t>any</w:t>
      </w:r>
      <w:r w:rsidR="004A03BC">
        <w:t xml:space="preserve"> conditions listed in the corresponding entry in column </w:t>
      </w:r>
      <w:r w:rsidR="00AF4722">
        <w:t>4</w:t>
      </w:r>
      <w:r w:rsidR="004A03BC">
        <w:t>.</w:t>
      </w:r>
    </w:p>
    <w:p w14:paraId="4A7DEC16" w14:textId="2B0CC574" w:rsidR="00BD3DA8" w:rsidRPr="00BD3DA8" w:rsidRDefault="00BD3DA8" w:rsidP="00EA4F8C">
      <w:pPr>
        <w:spacing w:before="140"/>
        <w:ind w:left="1440" w:hanging="720"/>
        <w:rPr>
          <w:sz w:val="20"/>
        </w:rPr>
      </w:pPr>
      <w:r>
        <w:rPr>
          <w:i/>
          <w:iCs/>
          <w:sz w:val="20"/>
        </w:rPr>
        <w:t xml:space="preserve">Note </w:t>
      </w:r>
      <w:r w:rsidR="00FA7DEF">
        <w:rPr>
          <w:i/>
          <w:iCs/>
          <w:sz w:val="20"/>
        </w:rPr>
        <w:tab/>
      </w:r>
      <w:r>
        <w:rPr>
          <w:sz w:val="20"/>
        </w:rPr>
        <w:t xml:space="preserve">The </w:t>
      </w:r>
      <w:r>
        <w:rPr>
          <w:i/>
          <w:iCs/>
          <w:sz w:val="20"/>
        </w:rPr>
        <w:t>Legislation Act 2001</w:t>
      </w:r>
      <w:r>
        <w:rPr>
          <w:sz w:val="20"/>
        </w:rPr>
        <w:t xml:space="preserve"> defines ‘occupy a position’ as including: to hold the position, to act in the position or to exercise the functions of the position.</w:t>
      </w:r>
    </w:p>
    <w:p w14:paraId="2DDC0153" w14:textId="77777777" w:rsidR="00F10CB2" w:rsidRDefault="004A03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60030358" w14:textId="2702EF62" w:rsidR="00437246" w:rsidRDefault="0072003E" w:rsidP="00EA4F8C">
      <w:pPr>
        <w:spacing w:before="140"/>
        <w:ind w:left="720"/>
      </w:pPr>
      <w:r>
        <w:t xml:space="preserve">This instrument revokes </w:t>
      </w:r>
      <w:r w:rsidR="00437246">
        <w:t xml:space="preserve">the </w:t>
      </w:r>
      <w:r w:rsidR="00437246" w:rsidRPr="00EA4F8C">
        <w:rPr>
          <w:i/>
        </w:rPr>
        <w:t>Legislation (Nature Conservation) Delegation 201</w:t>
      </w:r>
      <w:r w:rsidR="004A569C" w:rsidRPr="00EA4F8C">
        <w:rPr>
          <w:i/>
        </w:rPr>
        <w:t>9</w:t>
      </w:r>
      <w:r w:rsidR="00437246">
        <w:t xml:space="preserve"> (NI201</w:t>
      </w:r>
      <w:r w:rsidR="004A569C">
        <w:t>9</w:t>
      </w:r>
      <w:r w:rsidR="00437246">
        <w:t>-</w:t>
      </w:r>
      <w:r w:rsidR="004A569C">
        <w:t>686</w:t>
      </w:r>
      <w:r w:rsidR="00437246">
        <w:t>)</w:t>
      </w:r>
      <w:r w:rsidR="00FA7DEF">
        <w:t xml:space="preserve">. </w:t>
      </w:r>
    </w:p>
    <w:p w14:paraId="0AA51728" w14:textId="77777777" w:rsidR="004A569C" w:rsidRDefault="004A569C" w:rsidP="00AF4722">
      <w:pPr>
        <w:tabs>
          <w:tab w:val="left" w:pos="4320"/>
        </w:tabs>
        <w:spacing w:before="960"/>
      </w:pPr>
    </w:p>
    <w:p w14:paraId="2A20F026" w14:textId="4A04B156" w:rsidR="00D47F13" w:rsidRDefault="005C5D21" w:rsidP="00AF4722">
      <w:pPr>
        <w:tabs>
          <w:tab w:val="left" w:pos="4320"/>
        </w:tabs>
        <w:spacing w:before="960"/>
      </w:pPr>
      <w:r>
        <w:t xml:space="preserve">Rebecca </w:t>
      </w:r>
      <w:proofErr w:type="spellStart"/>
      <w:r>
        <w:t>Vassarotti</w:t>
      </w:r>
      <w:proofErr w:type="spellEnd"/>
      <w:r w:rsidR="00437246">
        <w:t xml:space="preserve"> MLA</w:t>
      </w:r>
    </w:p>
    <w:p w14:paraId="4CA9A4DD" w14:textId="1EA6230C" w:rsidR="00F10CB2" w:rsidRDefault="00437246" w:rsidP="00D47F13">
      <w:pPr>
        <w:tabs>
          <w:tab w:val="left" w:pos="4320"/>
        </w:tabs>
      </w:pPr>
      <w:r>
        <w:t>Minister for the Environment</w:t>
      </w:r>
    </w:p>
    <w:bookmarkEnd w:id="0"/>
    <w:p w14:paraId="2326A1EE" w14:textId="415FD0C0" w:rsidR="00F10CB2" w:rsidRDefault="003E4C4A" w:rsidP="00232478">
      <w:pPr>
        <w:tabs>
          <w:tab w:val="left" w:pos="4320"/>
        </w:tabs>
      </w:pPr>
      <w:r>
        <w:t xml:space="preserve">25 </w:t>
      </w:r>
      <w:r w:rsidR="00392D1E">
        <w:t>August 2021</w:t>
      </w:r>
    </w:p>
    <w:p w14:paraId="1C1EF3AA" w14:textId="77777777" w:rsidR="004A03BC" w:rsidRDefault="004A03BC">
      <w:r>
        <w:br w:type="page"/>
      </w:r>
    </w:p>
    <w:p w14:paraId="6A76902E" w14:textId="77777777" w:rsidR="004A03BC" w:rsidRPr="005846DA" w:rsidRDefault="004A03BC" w:rsidP="006370D3">
      <w:pPr>
        <w:rPr>
          <w:rFonts w:ascii="Arial" w:hAnsi="Arial" w:cs="Arial"/>
          <w:b/>
          <w:sz w:val="34"/>
          <w:szCs w:val="34"/>
        </w:rPr>
      </w:pPr>
      <w:r w:rsidRPr="005846DA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6370D3" w:rsidRPr="005846DA">
        <w:rPr>
          <w:rFonts w:ascii="Arial" w:hAnsi="Arial" w:cs="Arial"/>
          <w:b/>
          <w:sz w:val="34"/>
          <w:szCs w:val="34"/>
        </w:rPr>
        <w:tab/>
        <w:t>Delegations</w:t>
      </w:r>
    </w:p>
    <w:p w14:paraId="6186233A" w14:textId="77777777" w:rsidR="004A03BC" w:rsidRPr="006370D3" w:rsidRDefault="004A03BC" w:rsidP="006370D3">
      <w:pPr>
        <w:tabs>
          <w:tab w:val="left" w:pos="4320"/>
        </w:tabs>
        <w:spacing w:before="60"/>
        <w:rPr>
          <w:sz w:val="18"/>
          <w:szCs w:val="18"/>
        </w:rPr>
      </w:pPr>
      <w:r w:rsidRPr="006370D3">
        <w:rPr>
          <w:sz w:val="18"/>
          <w:szCs w:val="18"/>
        </w:rPr>
        <w:t>(see s 3)</w:t>
      </w:r>
    </w:p>
    <w:p w14:paraId="72026533" w14:textId="77777777" w:rsidR="004A03BC" w:rsidRDefault="004A03BC" w:rsidP="0023247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3525"/>
        <w:gridCol w:w="2758"/>
      </w:tblGrid>
      <w:tr w:rsidR="005846DA" w14:paraId="1992BC4A" w14:textId="77777777" w:rsidTr="00FC5D3A">
        <w:tc>
          <w:tcPr>
            <w:tcW w:w="0" w:type="auto"/>
          </w:tcPr>
          <w:p w14:paraId="60F13C67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1A72465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242BFC87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column 2</w:t>
            </w:r>
          </w:p>
          <w:p w14:paraId="4683859C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3EA97ED9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3</w:t>
            </w:r>
          </w:p>
          <w:p w14:paraId="0774281F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0" w:type="auto"/>
          </w:tcPr>
          <w:p w14:paraId="0E33E636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6370D3" w:rsidRPr="005846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78135AE3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</w:tr>
      <w:tr w:rsidR="005846DA" w14:paraId="1EC5EE09" w14:textId="77777777" w:rsidTr="00FC5D3A">
        <w:tc>
          <w:tcPr>
            <w:tcW w:w="0" w:type="auto"/>
          </w:tcPr>
          <w:p w14:paraId="2D4E263F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A1DFDAE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65 (4)</w:t>
            </w:r>
          </w:p>
        </w:tc>
        <w:tc>
          <w:tcPr>
            <w:tcW w:w="0" w:type="auto"/>
          </w:tcPr>
          <w:p w14:paraId="5B99B7ED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native species list criteria—consult with conservator and scientific committee</w:t>
            </w:r>
          </w:p>
        </w:tc>
        <w:tc>
          <w:tcPr>
            <w:tcW w:w="0" w:type="auto"/>
          </w:tcPr>
          <w:p w14:paraId="3331F662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</w:t>
            </w:r>
            <w:r w:rsidR="00FC5D3A" w:rsidRPr="005846DA">
              <w:rPr>
                <w:sz w:val="20"/>
              </w:rPr>
              <w:t>hat the delegate notifies the Minister about the outcomes of the consultation</w:t>
            </w:r>
          </w:p>
        </w:tc>
      </w:tr>
      <w:tr w:rsidR="005846DA" w14:paraId="137F3463" w14:textId="77777777" w:rsidTr="00FC5D3A">
        <w:tc>
          <w:tcPr>
            <w:tcW w:w="0" w:type="auto"/>
          </w:tcPr>
          <w:p w14:paraId="2A49A05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59917F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71 (4)</w:t>
            </w:r>
          </w:p>
        </w:tc>
        <w:tc>
          <w:tcPr>
            <w:tcW w:w="0" w:type="auto"/>
          </w:tcPr>
          <w:p w14:paraId="3D399AA7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ecological communities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65EEC16C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023E13BB" w14:textId="77777777" w:rsidTr="00FC5D3A">
        <w:tc>
          <w:tcPr>
            <w:tcW w:w="0" w:type="auto"/>
          </w:tcPr>
          <w:p w14:paraId="12097FE0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117B79E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78 (4)</w:t>
            </w:r>
          </w:p>
        </w:tc>
        <w:tc>
          <w:tcPr>
            <w:tcW w:w="0" w:type="auto"/>
          </w:tcPr>
          <w:p w14:paraId="4900A8B3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key threatening processes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3954B8B0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3AF6563D" w14:textId="77777777" w:rsidTr="00FC5D3A">
        <w:tc>
          <w:tcPr>
            <w:tcW w:w="0" w:type="auto"/>
          </w:tcPr>
          <w:p w14:paraId="22878D9B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45502E48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87 (3)</w:t>
            </w:r>
          </w:p>
        </w:tc>
        <w:tc>
          <w:tcPr>
            <w:tcW w:w="0" w:type="auto"/>
          </w:tcPr>
          <w:p w14:paraId="300C48C3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notify decision</w:t>
            </w:r>
            <w:r w:rsidR="005846DA" w:rsidRPr="005846DA">
              <w:rPr>
                <w:sz w:val="20"/>
              </w:rPr>
              <w:t xml:space="preserve"> to include, transfer or omit item</w:t>
            </w:r>
          </w:p>
        </w:tc>
        <w:tc>
          <w:tcPr>
            <w:tcW w:w="0" w:type="auto"/>
          </w:tcPr>
          <w:p w14:paraId="62503B0D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</w:tr>
      <w:tr w:rsidR="005846DA" w14:paraId="0123E404" w14:textId="77777777" w:rsidTr="00FC5D3A">
        <w:tc>
          <w:tcPr>
            <w:tcW w:w="0" w:type="auto"/>
          </w:tcPr>
          <w:p w14:paraId="175726F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057DE204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90A (3)</w:t>
            </w:r>
          </w:p>
        </w:tc>
        <w:tc>
          <w:tcPr>
            <w:tcW w:w="0" w:type="auto"/>
          </w:tcPr>
          <w:p w14:paraId="49546D9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include or transfer nationally threated item—consult with conservator and scientific committee</w:t>
            </w:r>
          </w:p>
        </w:tc>
        <w:tc>
          <w:tcPr>
            <w:tcW w:w="0" w:type="auto"/>
          </w:tcPr>
          <w:p w14:paraId="46FD5E9F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7F28785A" w14:textId="77777777" w:rsidTr="00FC5D3A">
        <w:tc>
          <w:tcPr>
            <w:tcW w:w="0" w:type="auto"/>
          </w:tcPr>
          <w:p w14:paraId="58EF104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6650F8D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100A (3)</w:t>
            </w:r>
          </w:p>
        </w:tc>
        <w:tc>
          <w:tcPr>
            <w:tcW w:w="0" w:type="auto"/>
          </w:tcPr>
          <w:p w14:paraId="4B67557A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decide if action plan needed—seek advice of scientific committee</w:t>
            </w:r>
          </w:p>
        </w:tc>
        <w:tc>
          <w:tcPr>
            <w:tcW w:w="0" w:type="auto"/>
          </w:tcPr>
          <w:p w14:paraId="56470F7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of the scientific committee’s advice</w:t>
            </w:r>
          </w:p>
        </w:tc>
      </w:tr>
      <w:tr w:rsidR="005846DA" w14:paraId="783810C8" w14:textId="77777777" w:rsidTr="00FC5D3A">
        <w:tc>
          <w:tcPr>
            <w:tcW w:w="0" w:type="auto"/>
          </w:tcPr>
          <w:p w14:paraId="4E9E232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23B6B4B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113 (3)</w:t>
            </w:r>
          </w:p>
        </w:tc>
        <w:tc>
          <w:tcPr>
            <w:tcW w:w="0" w:type="auto"/>
          </w:tcPr>
          <w:p w14:paraId="33403A8F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protected native species criteria—consult with scientific committee</w:t>
            </w:r>
          </w:p>
        </w:tc>
        <w:tc>
          <w:tcPr>
            <w:tcW w:w="0" w:type="auto"/>
          </w:tcPr>
          <w:p w14:paraId="4213448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</w:tbl>
    <w:p w14:paraId="19E8B588" w14:textId="77777777" w:rsidR="004A03BC" w:rsidRDefault="004A03BC" w:rsidP="00232478">
      <w:pPr>
        <w:tabs>
          <w:tab w:val="left" w:pos="4320"/>
        </w:tabs>
      </w:pPr>
    </w:p>
    <w:sectPr w:rsidR="004A03BC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5E76" w14:textId="77777777" w:rsidR="006F565D" w:rsidRDefault="006F565D" w:rsidP="00F10CB2">
      <w:r>
        <w:separator/>
      </w:r>
    </w:p>
  </w:endnote>
  <w:endnote w:type="continuationSeparator" w:id="0">
    <w:p w14:paraId="5807D170" w14:textId="77777777" w:rsidR="006F565D" w:rsidRDefault="006F565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DC9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B814C" w14:textId="2E3DC3D3" w:rsidR="004A5E4A" w:rsidRPr="009E6DF2" w:rsidRDefault="009E6DF2" w:rsidP="009E6DF2">
    <w:pPr>
      <w:pStyle w:val="Footer"/>
      <w:jc w:val="center"/>
      <w:rPr>
        <w:rFonts w:cs="Arial"/>
        <w:sz w:val="14"/>
      </w:rPr>
    </w:pPr>
    <w:r w:rsidRPr="009E6D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12E8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DF55" w14:textId="77777777" w:rsidR="006F565D" w:rsidRDefault="006F565D" w:rsidP="00F10CB2">
      <w:r>
        <w:separator/>
      </w:r>
    </w:p>
  </w:footnote>
  <w:footnote w:type="continuationSeparator" w:id="0">
    <w:p w14:paraId="4E8AEF00" w14:textId="77777777" w:rsidR="006F565D" w:rsidRDefault="006F565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2B71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9735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2B6C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F81BC9"/>
    <w:multiLevelType w:val="hybridMultilevel"/>
    <w:tmpl w:val="5CF0E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392D1E"/>
    <w:rsid w:val="003E4C4A"/>
    <w:rsid w:val="00437246"/>
    <w:rsid w:val="004A03BC"/>
    <w:rsid w:val="004A569C"/>
    <w:rsid w:val="004A5E4A"/>
    <w:rsid w:val="004F1BD7"/>
    <w:rsid w:val="005846DA"/>
    <w:rsid w:val="005C5D21"/>
    <w:rsid w:val="00627F0C"/>
    <w:rsid w:val="006370D3"/>
    <w:rsid w:val="00667281"/>
    <w:rsid w:val="006F565D"/>
    <w:rsid w:val="00704DC3"/>
    <w:rsid w:val="00715B24"/>
    <w:rsid w:val="0072003E"/>
    <w:rsid w:val="00921147"/>
    <w:rsid w:val="00930C80"/>
    <w:rsid w:val="009E6DF2"/>
    <w:rsid w:val="00A0585C"/>
    <w:rsid w:val="00AF4722"/>
    <w:rsid w:val="00B30B9A"/>
    <w:rsid w:val="00BA52F5"/>
    <w:rsid w:val="00BB1DA5"/>
    <w:rsid w:val="00BB241F"/>
    <w:rsid w:val="00BD3DA8"/>
    <w:rsid w:val="00C41B1B"/>
    <w:rsid w:val="00CD4E55"/>
    <w:rsid w:val="00D47F13"/>
    <w:rsid w:val="00DB6970"/>
    <w:rsid w:val="00E97631"/>
    <w:rsid w:val="00EA2B88"/>
    <w:rsid w:val="00EA4F8C"/>
    <w:rsid w:val="00ED6204"/>
    <w:rsid w:val="00F10CB2"/>
    <w:rsid w:val="00F15AC3"/>
    <w:rsid w:val="00F87F17"/>
    <w:rsid w:val="00FA7DEF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562BFD"/>
  <w15:docId w15:val="{29633B34-905D-48F1-B10E-07D2D5A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3724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9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9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1863</Characters>
  <Application>Microsoft Office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2021-08-26T04:31:00Z</dcterms:created>
  <dcterms:modified xsi:type="dcterms:W3CDTF">2021-08-26T04:31:00Z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A26364529</vt:lpwstr>
  </property>
  <property fmtid="{D5CDD505-2E9C-101B-9397-08002B2CF9AE}" pid="10" name="Objective-Title">
    <vt:lpwstr>Att A - Notifiable Instrument - Nature Conservation Delegation 2020</vt:lpwstr>
  </property>
  <property fmtid="{D5CDD505-2E9C-101B-9397-08002B2CF9AE}" pid="11" name="Objective-Comment">
    <vt:lpwstr/>
  </property>
  <property fmtid="{D5CDD505-2E9C-101B-9397-08002B2CF9AE}" pid="12" name="Objective-CreationStamp">
    <vt:filetime>2020-08-17T00:45:27Z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2021-08-23T07:17:48Z</vt:filetime>
  </property>
  <property fmtid="{D5CDD505-2E9C-101B-9397-08002B2CF9AE}" pid="16" name="Objective-ModificationStamp">
    <vt:filetime>2021-08-24T00:27:08Z</vt:filetime>
  </property>
  <property fmtid="{D5CDD505-2E9C-101B-9397-08002B2CF9AE}" pid="17" name="Objective-Owner">
    <vt:lpwstr>Linden Chalmers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Conservator):07. July:21/58015 Ministerial-Information Brief - Vassarotti - Nature Conservation Act - Delegation Changes - Scientific Committee:</vt:lpwstr>
  </property>
  <property fmtid="{D5CDD505-2E9C-101B-9397-08002B2CF9AE}" pid="19" name="Objective-Parent">
    <vt:lpwstr>21/58015 Ministerial-Information Brief - Vassarotti - Nature Conservation Act - Delegation Changes - Scientific Committee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10</vt:r8>
  </property>
  <property fmtid="{D5CDD505-2E9C-101B-9397-08002B2CF9AE}" pid="23" name="Objective-VersionComment">
    <vt:lpwstr/>
  </property>
  <property fmtid="{D5CDD505-2E9C-101B-9397-08002B2CF9AE}" pid="24" name="Objective-FileNumber">
    <vt:lpwstr>1-2021/58015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>GENTLEMAN MLA, Mick</vt:lpwstr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>GENTLEMAN MLA, Mick</vt:lpwstr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